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8C" w:rsidRDefault="0004668C" w:rsidP="0004668C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04668C" w:rsidRDefault="0004668C" w:rsidP="0004668C">
      <w:pPr>
        <w:shd w:val="clear" w:color="auto" w:fill="FFFFFF"/>
        <w:ind w:left="5387"/>
        <w:jc w:val="center"/>
        <w:rPr>
          <w:color w:val="000000"/>
        </w:rPr>
      </w:pPr>
    </w:p>
    <w:p w:rsidR="0004668C" w:rsidRDefault="0004668C" w:rsidP="0004668C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04668C" w:rsidTr="0004668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668C" w:rsidRDefault="0004668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04668C" w:rsidRDefault="000466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04668C" w:rsidRDefault="00E071E7">
            <w:pPr>
              <w:spacing w:line="276" w:lineRule="auto"/>
              <w:rPr>
                <w:u w:val="single"/>
              </w:rPr>
            </w:pPr>
            <w:r>
              <w:rPr>
                <w:color w:val="000000"/>
              </w:rPr>
              <w:t xml:space="preserve"> (протокол от 25.08.2022г.</w:t>
            </w:r>
            <w:r w:rsidR="0004668C">
              <w:rPr>
                <w:color w:val="000000"/>
              </w:rPr>
              <w:t xml:space="preserve"> № </w:t>
            </w:r>
            <w:r w:rsidR="0004668C">
              <w:t>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668C" w:rsidRDefault="0004668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04668C" w:rsidRDefault="000466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</w:t>
            </w:r>
            <w:proofErr w:type="spellStart"/>
            <w:r>
              <w:t>______________С.С.Малахова</w:t>
            </w:r>
            <w:proofErr w:type="spellEnd"/>
            <w:r>
              <w:br/>
              <w:t xml:space="preserve">                       приказ от 25.08.2022</w:t>
            </w:r>
            <w:r w:rsidR="00E071E7">
              <w:t>г.</w:t>
            </w:r>
            <w:r>
              <w:t xml:space="preserve"> № 170</w:t>
            </w:r>
          </w:p>
        </w:tc>
      </w:tr>
    </w:tbl>
    <w:p w:rsidR="0004668C" w:rsidRDefault="0004668C" w:rsidP="0004668C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04668C" w:rsidTr="0004668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668C" w:rsidRDefault="0004668C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668C" w:rsidRDefault="0004668C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4668C" w:rsidTr="0004668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04668C" w:rsidRDefault="0004668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04668C" w:rsidRDefault="000466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04668C" w:rsidRDefault="000466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04668C" w:rsidRDefault="0004668C">
            <w:pPr>
              <w:spacing w:line="276" w:lineRule="auto"/>
              <w:rPr>
                <w:color w:val="000000"/>
              </w:rPr>
            </w:pPr>
          </w:p>
          <w:p w:rsidR="0004668C" w:rsidRDefault="0004668C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 w:rsidR="00E071E7">
              <w:t>25.08.2022г.</w:t>
            </w:r>
            <w:r>
              <w:rPr>
                <w:color w:val="000000"/>
              </w:rPr>
              <w:t>№ </w:t>
            </w:r>
            <w:r>
              <w:t>1</w:t>
            </w:r>
          </w:p>
          <w:p w:rsidR="005064FE" w:rsidRDefault="005064FE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_________________</w:t>
            </w:r>
            <w:r>
              <w:rPr>
                <w:color w:val="000000"/>
              </w:rPr>
              <w:t>Паршина О.П</w:t>
            </w:r>
          </w:p>
          <w:p w:rsidR="0004668C" w:rsidRDefault="0004668C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668C" w:rsidRDefault="0004668C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04668C" w:rsidRDefault="0004668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</w:t>
            </w:r>
            <w:proofErr w:type="spellStart"/>
            <w:r>
              <w:rPr>
                <w:color w:val="000000"/>
              </w:rPr>
              <w:t>Л.И.Кардакова</w:t>
            </w:r>
            <w:proofErr w:type="spellEnd"/>
          </w:p>
          <w:p w:rsidR="0004668C" w:rsidRDefault="0004668C">
            <w:pPr>
              <w:spacing w:line="276" w:lineRule="auto"/>
              <w:jc w:val="right"/>
              <w:rPr>
                <w:color w:val="000000"/>
              </w:rPr>
            </w:pPr>
          </w:p>
          <w:p w:rsidR="0004668C" w:rsidRDefault="00E071E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25.08.</w:t>
            </w:r>
            <w:r w:rsidR="0004668C">
              <w:rPr>
                <w:color w:val="000000"/>
              </w:rPr>
              <w:t xml:space="preserve"> 2022 года</w:t>
            </w:r>
          </w:p>
        </w:tc>
      </w:tr>
    </w:tbl>
    <w:p w:rsidR="0004668C" w:rsidRDefault="0004668C" w:rsidP="0004668C">
      <w:pPr>
        <w:shd w:val="clear" w:color="auto" w:fill="FFFFFF"/>
        <w:rPr>
          <w:color w:val="000000"/>
        </w:rPr>
      </w:pPr>
    </w:p>
    <w:p w:rsidR="0004668C" w:rsidRDefault="0004668C" w:rsidP="0004668C">
      <w:pPr>
        <w:shd w:val="clear" w:color="auto" w:fill="FFFFFF"/>
        <w:rPr>
          <w:color w:val="000000"/>
        </w:rPr>
      </w:pPr>
    </w:p>
    <w:p w:rsidR="0004668C" w:rsidRDefault="0004668C" w:rsidP="0004668C">
      <w:pPr>
        <w:shd w:val="clear" w:color="auto" w:fill="FFFFFF"/>
        <w:rPr>
          <w:color w:val="000000"/>
        </w:rPr>
      </w:pPr>
    </w:p>
    <w:p w:rsidR="0004668C" w:rsidRDefault="0004668C" w:rsidP="0004668C">
      <w:pPr>
        <w:shd w:val="clear" w:color="auto" w:fill="FFFFFF"/>
        <w:rPr>
          <w:color w:val="000000"/>
        </w:rPr>
      </w:pPr>
    </w:p>
    <w:p w:rsidR="0004668C" w:rsidRDefault="0004668C" w:rsidP="0004668C">
      <w:pPr>
        <w:shd w:val="clear" w:color="auto" w:fill="FFFFFF"/>
        <w:rPr>
          <w:color w:val="000000"/>
        </w:rPr>
      </w:pPr>
    </w:p>
    <w:p w:rsidR="0004668C" w:rsidRDefault="0004668C" w:rsidP="0004668C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4668C" w:rsidRDefault="0004668C" w:rsidP="0004668C"/>
    <w:p w:rsidR="0004668C" w:rsidRDefault="0004668C" w:rsidP="0004668C">
      <w:pPr>
        <w:rPr>
          <w:sz w:val="16"/>
          <w:szCs w:val="16"/>
        </w:rPr>
      </w:pPr>
    </w:p>
    <w:p w:rsidR="0004668C" w:rsidRDefault="0004668C" w:rsidP="0004668C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Учебного предмета «Математика»  </w:t>
      </w:r>
    </w:p>
    <w:p w:rsidR="0004668C" w:rsidRDefault="0004668C" w:rsidP="0004668C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4668C" w:rsidRDefault="0004668C" w:rsidP="0004668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учебный год </w:t>
      </w:r>
    </w:p>
    <w:p w:rsidR="0004668C" w:rsidRDefault="0004668C" w:rsidP="0004668C">
      <w:pPr>
        <w:shd w:val="clear" w:color="auto" w:fill="FFFFFF"/>
        <w:rPr>
          <w:sz w:val="28"/>
          <w:szCs w:val="28"/>
        </w:rPr>
      </w:pPr>
    </w:p>
    <w:p w:rsidR="0004668C" w:rsidRDefault="0004668C" w:rsidP="0004668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 начальное общее образование 2 класс</w:t>
      </w:r>
    </w:p>
    <w:p w:rsidR="0004668C" w:rsidRDefault="0004668C" w:rsidP="0004668C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04668C" w:rsidRDefault="0004668C" w:rsidP="0004668C">
      <w:pPr>
        <w:rPr>
          <w:sz w:val="28"/>
          <w:szCs w:val="28"/>
        </w:rPr>
      </w:pPr>
    </w:p>
    <w:p w:rsidR="0004668C" w:rsidRDefault="0004668C" w:rsidP="0004668C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 4</w:t>
      </w:r>
    </w:p>
    <w:p w:rsidR="0004668C" w:rsidRDefault="0004668C" w:rsidP="0004668C">
      <w:pPr>
        <w:shd w:val="clear" w:color="auto" w:fill="FFFFFF"/>
        <w:rPr>
          <w:color w:val="000000"/>
          <w:sz w:val="28"/>
          <w:szCs w:val="28"/>
        </w:rPr>
      </w:pPr>
    </w:p>
    <w:p w:rsidR="0004668C" w:rsidRDefault="0004668C" w:rsidP="0004668C">
      <w:pPr>
        <w:shd w:val="clear" w:color="auto" w:fill="FFFFFF"/>
      </w:pPr>
      <w:r>
        <w:rPr>
          <w:color w:val="000000"/>
          <w:sz w:val="28"/>
          <w:szCs w:val="28"/>
        </w:rPr>
        <w:t>Учитель Сапрыкина Галина Ивановна</w:t>
      </w:r>
    </w:p>
    <w:p w:rsidR="0004668C" w:rsidRDefault="0004668C" w:rsidP="0004668C">
      <w:pPr>
        <w:rPr>
          <w:sz w:val="20"/>
          <w:szCs w:val="20"/>
        </w:rPr>
      </w:pPr>
      <w:r>
        <w:rPr>
          <w:sz w:val="20"/>
          <w:szCs w:val="20"/>
        </w:rPr>
        <w:t>Ф.И.О.</w:t>
      </w:r>
    </w:p>
    <w:p w:rsidR="0004668C" w:rsidRPr="0004668C" w:rsidRDefault="0004668C" w:rsidP="0004668C">
      <w:pPr>
        <w:rPr>
          <w:bCs/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  <w:r w:rsidRPr="0004668C">
        <w:rPr>
          <w:bCs/>
          <w:sz w:val="28"/>
          <w:szCs w:val="28"/>
          <w:u w:val="single"/>
        </w:rPr>
        <w:t xml:space="preserve">Программы </w:t>
      </w:r>
      <w:r w:rsidRPr="0004668C">
        <w:rPr>
          <w:rStyle w:val="FontStyle19"/>
          <w:bCs/>
          <w:sz w:val="28"/>
          <w:szCs w:val="28"/>
          <w:u w:val="single"/>
        </w:rPr>
        <w:t>М.И.Моро, Ю.М.Колягиной,  М.А.Бантовой «Математика»</w:t>
      </w:r>
      <w:r w:rsidRPr="0004668C">
        <w:rPr>
          <w:bCs/>
          <w:sz w:val="28"/>
          <w:szCs w:val="28"/>
          <w:u w:val="single"/>
        </w:rPr>
        <w:t xml:space="preserve"> (УМК «Школа России»)</w:t>
      </w:r>
    </w:p>
    <w:p w:rsidR="0004668C" w:rsidRDefault="0004668C" w:rsidP="0004668C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04668C" w:rsidRPr="0004668C" w:rsidRDefault="0004668C" w:rsidP="0004668C">
      <w:pPr>
        <w:shd w:val="clear" w:color="auto" w:fill="FFFFFF"/>
        <w:spacing w:line="317" w:lineRule="exact"/>
        <w:rPr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0"/>
        </w:rPr>
        <w:t>Учебник/</w:t>
      </w:r>
      <w:r>
        <w:rPr>
          <w:color w:val="000000"/>
          <w:sz w:val="28"/>
          <w:szCs w:val="28"/>
        </w:rPr>
        <w:t xml:space="preserve">учебники  </w:t>
      </w:r>
      <w:r w:rsidRPr="0004668C">
        <w:rPr>
          <w:bCs/>
          <w:color w:val="000000"/>
          <w:sz w:val="28"/>
          <w:szCs w:val="28"/>
          <w:u w:val="single"/>
        </w:rPr>
        <w:t>Математика. 1-2ч., М.И.Моро, М</w:t>
      </w:r>
      <w:proofErr w:type="gramStart"/>
      <w:r w:rsidRPr="0004668C">
        <w:rPr>
          <w:bCs/>
          <w:color w:val="000000"/>
          <w:sz w:val="28"/>
          <w:szCs w:val="28"/>
          <w:u w:val="single"/>
        </w:rPr>
        <w:t>:П</w:t>
      </w:r>
      <w:proofErr w:type="gramEnd"/>
      <w:r w:rsidRPr="0004668C">
        <w:rPr>
          <w:bCs/>
          <w:color w:val="000000"/>
          <w:sz w:val="28"/>
          <w:szCs w:val="28"/>
          <w:u w:val="single"/>
        </w:rPr>
        <w:t>росвещение, 2020 год</w:t>
      </w:r>
    </w:p>
    <w:p w:rsidR="0004668C" w:rsidRDefault="0004668C" w:rsidP="0004668C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04668C" w:rsidRDefault="0004668C" w:rsidP="0004668C">
      <w:pPr>
        <w:shd w:val="clear" w:color="auto" w:fill="FFFFFF"/>
        <w:rPr>
          <w:b/>
        </w:rPr>
      </w:pPr>
    </w:p>
    <w:p w:rsidR="0004668C" w:rsidRDefault="0004668C" w:rsidP="0004668C">
      <w:pPr>
        <w:shd w:val="clear" w:color="auto" w:fill="FFFFFF"/>
        <w:jc w:val="center"/>
        <w:rPr>
          <w:b/>
        </w:rPr>
      </w:pPr>
    </w:p>
    <w:p w:rsidR="0004668C" w:rsidRDefault="0004668C" w:rsidP="0004668C">
      <w:pPr>
        <w:shd w:val="clear" w:color="auto" w:fill="FFFFFF"/>
        <w:rPr>
          <w:b/>
        </w:rPr>
      </w:pPr>
    </w:p>
    <w:p w:rsidR="0004668C" w:rsidRDefault="0004668C" w:rsidP="0004668C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:rsidR="0004668C" w:rsidRDefault="0004668C" w:rsidP="0004668C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:rsidR="0004668C" w:rsidRDefault="0004668C" w:rsidP="0004668C">
      <w:pPr>
        <w:shd w:val="clear" w:color="auto" w:fill="FFFFFF"/>
        <w:jc w:val="center"/>
        <w:rPr>
          <w:b/>
        </w:rPr>
      </w:pPr>
    </w:p>
    <w:p w:rsidR="00581974" w:rsidRDefault="00581974" w:rsidP="0004668C">
      <w:pPr>
        <w:shd w:val="clear" w:color="auto" w:fill="FFFFFF"/>
        <w:jc w:val="center"/>
        <w:rPr>
          <w:b/>
        </w:rPr>
      </w:pPr>
    </w:p>
    <w:p w:rsidR="00581974" w:rsidRDefault="00581974" w:rsidP="0004668C">
      <w:pPr>
        <w:shd w:val="clear" w:color="auto" w:fill="FFFFFF"/>
        <w:jc w:val="center"/>
        <w:rPr>
          <w:b/>
        </w:rPr>
      </w:pPr>
    </w:p>
    <w:p w:rsidR="00581974" w:rsidRDefault="00581974" w:rsidP="0004668C">
      <w:pPr>
        <w:shd w:val="clear" w:color="auto" w:fill="FFFFFF"/>
        <w:jc w:val="center"/>
        <w:rPr>
          <w:b/>
        </w:rPr>
      </w:pPr>
    </w:p>
    <w:p w:rsidR="00581974" w:rsidRDefault="00581974" w:rsidP="0004668C">
      <w:pPr>
        <w:shd w:val="clear" w:color="auto" w:fill="FFFFFF"/>
        <w:jc w:val="center"/>
        <w:rPr>
          <w:b/>
        </w:rPr>
      </w:pPr>
    </w:p>
    <w:p w:rsidR="00581974" w:rsidRDefault="00581974" w:rsidP="0004668C">
      <w:pPr>
        <w:shd w:val="clear" w:color="auto" w:fill="FFFFFF"/>
        <w:jc w:val="center"/>
        <w:rPr>
          <w:b/>
        </w:rPr>
      </w:pPr>
    </w:p>
    <w:p w:rsidR="009F116C" w:rsidRDefault="009F116C"/>
    <w:p w:rsidR="00A474B5" w:rsidRDefault="00956235" w:rsidP="007669FF">
      <w:pPr>
        <w:ind w:left="567" w:right="-2"/>
        <w:jc w:val="center"/>
        <w:rPr>
          <w:b/>
        </w:rPr>
      </w:pPr>
      <w:r>
        <w:rPr>
          <w:b/>
        </w:rPr>
        <w:t>Раздел 1</w:t>
      </w:r>
      <w:r w:rsidR="007669FF" w:rsidRPr="00973915">
        <w:rPr>
          <w:b/>
        </w:rPr>
        <w:t>. Планируемые результаты освоения уч</w:t>
      </w:r>
      <w:r w:rsidR="007669FF">
        <w:rPr>
          <w:b/>
        </w:rPr>
        <w:t>ебного предмета «Математика»</w:t>
      </w:r>
    </w:p>
    <w:p w:rsidR="007669FF" w:rsidRDefault="007669FF" w:rsidP="007669FF">
      <w:pPr>
        <w:ind w:left="567" w:right="-2"/>
        <w:jc w:val="center"/>
        <w:rPr>
          <w:b/>
        </w:rPr>
      </w:pPr>
      <w:r>
        <w:rPr>
          <w:b/>
        </w:rPr>
        <w:t xml:space="preserve"> во 2</w:t>
      </w:r>
      <w:r w:rsidRPr="00973915">
        <w:rPr>
          <w:b/>
        </w:rPr>
        <w:t xml:space="preserve"> классе</w:t>
      </w:r>
    </w:p>
    <w:p w:rsidR="00657EB4" w:rsidRDefault="00657EB4" w:rsidP="00657EB4">
      <w:pPr>
        <w:ind w:firstLine="851"/>
        <w:jc w:val="both"/>
      </w:pPr>
      <w:r>
        <w:rPr>
          <w:b/>
        </w:rPr>
        <w:t>Личностными результатами</w:t>
      </w:r>
      <w: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657EB4" w:rsidRDefault="00657EB4" w:rsidP="00657EB4">
      <w:pPr>
        <w:pStyle w:val="35"/>
        <w:numPr>
          <w:ilvl w:val="0"/>
          <w:numId w:val="33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657EB4" w:rsidRDefault="00657EB4" w:rsidP="00657EB4">
      <w:pPr>
        <w:pStyle w:val="35"/>
        <w:numPr>
          <w:ilvl w:val="0"/>
          <w:numId w:val="34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657EB4" w:rsidRDefault="00657EB4" w:rsidP="00657EB4">
      <w:pPr>
        <w:ind w:firstLine="284"/>
        <w:jc w:val="both"/>
      </w:pPr>
      <w:r>
        <w:rPr>
          <w:b/>
        </w:rPr>
        <w:t xml:space="preserve">           </w:t>
      </w: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657EB4" w:rsidRDefault="00657EB4" w:rsidP="00657EB4">
      <w:pPr>
        <w:pStyle w:val="35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Регулятивные УУД:</w:t>
      </w:r>
    </w:p>
    <w:p w:rsidR="00657EB4" w:rsidRDefault="00657EB4" w:rsidP="00657EB4">
      <w:pPr>
        <w:pStyle w:val="35"/>
        <w:numPr>
          <w:ilvl w:val="0"/>
          <w:numId w:val="35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657EB4" w:rsidRDefault="00657EB4" w:rsidP="00657EB4">
      <w:pPr>
        <w:pStyle w:val="35"/>
        <w:numPr>
          <w:ilvl w:val="0"/>
          <w:numId w:val="36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>
        <w:rPr>
          <w:b w:val="0"/>
          <w:sz w:val="24"/>
          <w:szCs w:val="24"/>
        </w:rPr>
        <w:t xml:space="preserve"> У</w:t>
      </w:r>
      <w:proofErr w:type="gramEnd"/>
      <w:r>
        <w:rPr>
          <w:b w:val="0"/>
          <w:sz w:val="24"/>
          <w:szCs w:val="24"/>
        </w:rPr>
        <w:t xml:space="preserve">читься планировать учебную деятельность на уроке. </w:t>
      </w:r>
    </w:p>
    <w:p w:rsidR="00657EB4" w:rsidRDefault="00657EB4" w:rsidP="00657EB4">
      <w:pPr>
        <w:pStyle w:val="35"/>
        <w:numPr>
          <w:ilvl w:val="0"/>
          <w:numId w:val="37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инструменты).</w:t>
      </w:r>
    </w:p>
    <w:p w:rsidR="00657EB4" w:rsidRDefault="00657EB4" w:rsidP="00657EB4">
      <w:pPr>
        <w:pStyle w:val="35"/>
        <w:numPr>
          <w:ilvl w:val="0"/>
          <w:numId w:val="38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657EB4" w:rsidRDefault="00657EB4" w:rsidP="00657EB4">
      <w:pPr>
        <w:pStyle w:val="35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Познавательные УУД:</w:t>
      </w:r>
    </w:p>
    <w:p w:rsidR="00657EB4" w:rsidRDefault="00657EB4" w:rsidP="00657EB4">
      <w:pPr>
        <w:pStyle w:val="35"/>
        <w:numPr>
          <w:ilvl w:val="0"/>
          <w:numId w:val="39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657EB4" w:rsidRDefault="00657EB4" w:rsidP="00657EB4">
      <w:pPr>
        <w:pStyle w:val="35"/>
        <w:numPr>
          <w:ilvl w:val="0"/>
          <w:numId w:val="40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657EB4" w:rsidRDefault="00657EB4" w:rsidP="00657EB4">
      <w:pPr>
        <w:pStyle w:val="35"/>
        <w:numPr>
          <w:ilvl w:val="0"/>
          <w:numId w:val="41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Добывать новые знания: находить необходимую </w:t>
      </w:r>
      <w:proofErr w:type="gramStart"/>
      <w:r>
        <w:rPr>
          <w:b w:val="0"/>
          <w:sz w:val="24"/>
          <w:szCs w:val="24"/>
        </w:rPr>
        <w:t>информацию</w:t>
      </w:r>
      <w:proofErr w:type="gramEnd"/>
      <w:r>
        <w:rPr>
          <w:b w:val="0"/>
          <w:sz w:val="24"/>
          <w:szCs w:val="24"/>
        </w:rPr>
        <w:t xml:space="preserve"> как в учебнике, так и в предложенных учителем  словарях и энциклопедиях </w:t>
      </w:r>
    </w:p>
    <w:p w:rsidR="00657EB4" w:rsidRDefault="00657EB4" w:rsidP="00657EB4">
      <w:pPr>
        <w:pStyle w:val="35"/>
        <w:numPr>
          <w:ilvl w:val="0"/>
          <w:numId w:val="42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657EB4" w:rsidRDefault="00657EB4" w:rsidP="00657EB4">
      <w:pPr>
        <w:pStyle w:val="35"/>
        <w:numPr>
          <w:ilvl w:val="0"/>
          <w:numId w:val="43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657EB4" w:rsidRDefault="00657EB4" w:rsidP="00657EB4">
      <w:pPr>
        <w:pStyle w:val="35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Коммуникативные УУД:</w:t>
      </w:r>
    </w:p>
    <w:p w:rsidR="00657EB4" w:rsidRDefault="00657EB4" w:rsidP="00657EB4">
      <w:pPr>
        <w:pStyle w:val="35"/>
        <w:numPr>
          <w:ilvl w:val="0"/>
          <w:numId w:val="44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657EB4" w:rsidRDefault="00657EB4" w:rsidP="00657EB4">
      <w:pPr>
        <w:pStyle w:val="35"/>
        <w:numPr>
          <w:ilvl w:val="0"/>
          <w:numId w:val="45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Слушать и понимать речь других.</w:t>
      </w:r>
    </w:p>
    <w:p w:rsidR="00657EB4" w:rsidRDefault="00657EB4" w:rsidP="00657EB4">
      <w:pPr>
        <w:pStyle w:val="35"/>
        <w:numPr>
          <w:ilvl w:val="0"/>
          <w:numId w:val="46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Вступать в беседу на уроке и в жизни. </w:t>
      </w:r>
    </w:p>
    <w:p w:rsidR="00657EB4" w:rsidRDefault="00657EB4" w:rsidP="00657EB4">
      <w:pPr>
        <w:pStyle w:val="35"/>
        <w:numPr>
          <w:ilvl w:val="0"/>
          <w:numId w:val="47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7669FF" w:rsidRPr="009661DB" w:rsidRDefault="00657EB4" w:rsidP="00657EB4">
      <w:pPr>
        <w:ind w:firstLine="284"/>
        <w:jc w:val="both"/>
        <w:rPr>
          <w:rFonts w:eastAsia="Calibri"/>
        </w:rPr>
      </w:pPr>
      <w:r>
        <w:rPr>
          <w:b/>
        </w:rPr>
        <w:t xml:space="preserve">         </w:t>
      </w:r>
      <w:r w:rsidR="007669FF" w:rsidRPr="009661DB">
        <w:rPr>
          <w:rFonts w:eastAsia="Calibri"/>
          <w:b/>
        </w:rPr>
        <w:t>Предметными результатами</w:t>
      </w:r>
      <w:r w:rsidR="007669FF" w:rsidRPr="009661DB">
        <w:rPr>
          <w:rFonts w:eastAsia="Calibri"/>
        </w:rPr>
        <w:t xml:space="preserve"> изучения курса «Математика» во 2-м классе являются формирование следующих умений.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при выполнении заданий названия и последовательность чисел от 1 до 100;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при вычислениях на уровне навыка знание табличных случаев</w:t>
      </w:r>
      <w:r>
        <w:rPr>
          <w:rFonts w:ascii="Times New Roman" w:hAnsi="Times New Roman" w:cs="Times New Roman"/>
          <w:sz w:val="24"/>
        </w:rPr>
        <w:t xml:space="preserve"> сложения однозначных чисел и -с</w:t>
      </w:r>
      <w:r w:rsidRPr="009661DB">
        <w:rPr>
          <w:rFonts w:ascii="Times New Roman" w:eastAsia="Calibri" w:hAnsi="Times New Roman" w:cs="Times New Roman"/>
          <w:sz w:val="24"/>
        </w:rPr>
        <w:t>оответствующих им случаев вычитания в пределах 20;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осознанно следовать алгоритму выполнения действий в выражениях со скобками и без них;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в речи названия единиц измерения длины, массы, объёма: метр, дециметр, сантиметр, килограмм; литр.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читать, записывать и сравнивать числа в пределах 100;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осознанно следовать алгоритмам устного и письменного сложения и вычитания чисел в пределах 100;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решать простые задачи: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раскрывающие смысл действий сложения, вычитания, умножения и деления;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использующие понятия «увеличить в (на)…», «уменьшить в (на)…»;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на разностное и кратное сравнение;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находить значения выражений, содержащих 2–3 действия (со скобками и без скобок);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решать уравнения вида а ± х = b; х − а = b;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измерять длину данного отрезка, чертить отрезок данной длины;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узнавать и называть плоские углы: прямой, тупой и острый;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7669FF" w:rsidRPr="009661DB" w:rsidRDefault="007669FF" w:rsidP="00902742">
      <w:pPr>
        <w:pStyle w:val="a3"/>
        <w:ind w:left="-284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различать истинные и ложные высказывания (верные и неверные равенства)</w:t>
      </w:r>
    </w:p>
    <w:p w:rsidR="00FD7F66" w:rsidRDefault="007669FF" w:rsidP="00D95ED1">
      <w:pPr>
        <w:pStyle w:val="a3"/>
        <w:ind w:left="-284" w:right="-143"/>
        <w:rPr>
          <w:rStyle w:val="c8"/>
          <w:b/>
          <w:bCs/>
          <w:color w:val="000000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находить периметр многоугольника (треугольника, четырёхугольника).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8"/>
          <w:b/>
          <w:bCs/>
          <w:color w:val="000000"/>
        </w:rPr>
        <w:t>Числа и величины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26"/>
          <w:u w:val="single"/>
        </w:rPr>
        <w:t>Ученик научится:</w:t>
      </w:r>
    </w:p>
    <w:p w:rsidR="007669FF" w:rsidRPr="00973915" w:rsidRDefault="007669FF" w:rsidP="00902742">
      <w:pPr>
        <w:numPr>
          <w:ilvl w:val="0"/>
          <w:numId w:val="2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читать, записывать, сравнивать упорядочивать числа от нуля до 100;</w:t>
      </w:r>
    </w:p>
    <w:p w:rsidR="007669FF" w:rsidRPr="00973915" w:rsidRDefault="007669FF" w:rsidP="00902742">
      <w:pPr>
        <w:numPr>
          <w:ilvl w:val="0"/>
          <w:numId w:val="2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устанавливать закономерность – правило, по которому составлена числовая последовательность, составлять последовательность по заданному  правилу (увеличение / уменьшение числа на несколько  единиц);</w:t>
      </w:r>
    </w:p>
    <w:p w:rsidR="007669FF" w:rsidRPr="00973915" w:rsidRDefault="007669FF" w:rsidP="00902742">
      <w:pPr>
        <w:numPr>
          <w:ilvl w:val="0"/>
          <w:numId w:val="2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группировать числа по заданному или самостоятельно установленному признаку;</w:t>
      </w:r>
    </w:p>
    <w:p w:rsidR="007669FF" w:rsidRPr="00973915" w:rsidRDefault="007669FF" w:rsidP="00902742">
      <w:pPr>
        <w:numPr>
          <w:ilvl w:val="0"/>
          <w:numId w:val="2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читать и записывать величины (массу, длину), используя основные единицы измерения величин и соответствия между ними (дециметр-сантиметр, сантиметр-миллиметр), сравнивать названные величины;</w:t>
      </w:r>
    </w:p>
    <w:p w:rsidR="007669FF" w:rsidRPr="00973915" w:rsidRDefault="007669FF" w:rsidP="00902742">
      <w:pPr>
        <w:numPr>
          <w:ilvl w:val="0"/>
          <w:numId w:val="2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выбирать единицу для измерения данной величины (длины), объяснять свои действия.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i/>
          <w:color w:val="000000"/>
        </w:rPr>
      </w:pPr>
      <w:r w:rsidRPr="00973915">
        <w:rPr>
          <w:rStyle w:val="c26"/>
          <w:i/>
          <w:u w:val="single"/>
        </w:rPr>
        <w:t>Ученик получит возможность научиться:</w:t>
      </w:r>
    </w:p>
    <w:p w:rsidR="007669FF" w:rsidRPr="00973915" w:rsidRDefault="007669FF" w:rsidP="00902742">
      <w:pPr>
        <w:numPr>
          <w:ilvl w:val="0"/>
          <w:numId w:val="3"/>
        </w:numPr>
        <w:shd w:val="clear" w:color="auto" w:fill="FFFFFF"/>
        <w:ind w:left="-284" w:right="-143"/>
        <w:rPr>
          <w:i/>
          <w:color w:val="000000"/>
        </w:rPr>
      </w:pPr>
      <w:r w:rsidRPr="00973915">
        <w:rPr>
          <w:rStyle w:val="c0"/>
          <w:i/>
          <w:color w:val="000000"/>
        </w:rPr>
        <w:t>классифицировать числа по одному или нескольким основаниям, объяснять свои действия;</w:t>
      </w:r>
    </w:p>
    <w:p w:rsidR="007669FF" w:rsidRPr="00973915" w:rsidRDefault="007669FF" w:rsidP="00902742">
      <w:pPr>
        <w:numPr>
          <w:ilvl w:val="0"/>
          <w:numId w:val="3"/>
        </w:numPr>
        <w:shd w:val="clear" w:color="auto" w:fill="FFFFFF"/>
        <w:ind w:left="-284" w:right="-143"/>
        <w:rPr>
          <w:i/>
          <w:color w:val="000000"/>
        </w:rPr>
      </w:pPr>
      <w:r w:rsidRPr="00973915">
        <w:rPr>
          <w:rStyle w:val="c0"/>
          <w:i/>
          <w:color w:val="000000"/>
        </w:rPr>
        <w:t>составлять закономерность  по самостоятельно выбранному правилу.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8"/>
          <w:b/>
          <w:bCs/>
          <w:color w:val="000000"/>
        </w:rPr>
        <w:t>Арифметические действия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26"/>
          <w:u w:val="single"/>
        </w:rPr>
        <w:t>Ученик научится:</w:t>
      </w:r>
    </w:p>
    <w:p w:rsidR="007669FF" w:rsidRPr="00973915" w:rsidRDefault="007669FF" w:rsidP="00902742">
      <w:pPr>
        <w:numPr>
          <w:ilvl w:val="0"/>
          <w:numId w:val="4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выполнять устно сложение, вычитание однозначных, двузначных чисел в случаях, сводимых к действиям в пределах 100 (без перехода через разряд);</w:t>
      </w:r>
    </w:p>
    <w:p w:rsidR="007669FF" w:rsidRPr="00973915" w:rsidRDefault="007669FF" w:rsidP="00902742">
      <w:pPr>
        <w:numPr>
          <w:ilvl w:val="0"/>
          <w:numId w:val="4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выделять неизвестный компонент арифметического действия и находить его значение;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i/>
          <w:color w:val="000000"/>
        </w:rPr>
      </w:pPr>
      <w:r w:rsidRPr="00973915">
        <w:rPr>
          <w:rStyle w:val="c26"/>
          <w:i/>
          <w:u w:val="single"/>
        </w:rPr>
        <w:t>Ученик  получит возможность научиться:</w:t>
      </w:r>
    </w:p>
    <w:p w:rsidR="007669FF" w:rsidRPr="00973915" w:rsidRDefault="007669FF" w:rsidP="00902742">
      <w:pPr>
        <w:numPr>
          <w:ilvl w:val="0"/>
          <w:numId w:val="5"/>
        </w:numPr>
        <w:shd w:val="clear" w:color="auto" w:fill="FFFFFF"/>
        <w:ind w:left="-284" w:right="-143"/>
        <w:rPr>
          <w:i/>
          <w:color w:val="000000"/>
        </w:rPr>
      </w:pPr>
      <w:r w:rsidRPr="00973915">
        <w:rPr>
          <w:rStyle w:val="c0"/>
          <w:i/>
          <w:color w:val="000000"/>
        </w:rPr>
        <w:t>использовать  свойства арифметических действий для удобства вычислений;</w:t>
      </w:r>
    </w:p>
    <w:p w:rsidR="007669FF" w:rsidRPr="00973915" w:rsidRDefault="007669FF" w:rsidP="00902742">
      <w:pPr>
        <w:numPr>
          <w:ilvl w:val="0"/>
          <w:numId w:val="5"/>
        </w:numPr>
        <w:shd w:val="clear" w:color="auto" w:fill="FFFFFF"/>
        <w:ind w:left="-284" w:right="-143"/>
        <w:rPr>
          <w:i/>
          <w:color w:val="000000"/>
        </w:rPr>
      </w:pPr>
      <w:r w:rsidRPr="00973915">
        <w:rPr>
          <w:rStyle w:val="c0"/>
          <w:i/>
          <w:color w:val="000000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8"/>
          <w:b/>
          <w:bCs/>
          <w:color w:val="000000"/>
        </w:rPr>
        <w:t>Пространственные отношения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8"/>
          <w:b/>
          <w:bCs/>
          <w:color w:val="000000"/>
        </w:rPr>
        <w:t>Геометрические фигуры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26"/>
          <w:u w:val="single"/>
        </w:rPr>
        <w:t>Ученик научится:</w:t>
      </w:r>
    </w:p>
    <w:p w:rsidR="007669FF" w:rsidRPr="00973915" w:rsidRDefault="007669FF" w:rsidP="00902742">
      <w:pPr>
        <w:numPr>
          <w:ilvl w:val="0"/>
          <w:numId w:val="6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описывать взаимное расположение  предметов в пространстве и на плоскости;</w:t>
      </w:r>
    </w:p>
    <w:p w:rsidR="007669FF" w:rsidRPr="00973915" w:rsidRDefault="007669FF" w:rsidP="00902742">
      <w:pPr>
        <w:numPr>
          <w:ilvl w:val="0"/>
          <w:numId w:val="6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распознавать, называть, изображать геометрические фигуры (точка, отрезок, ломаная);</w:t>
      </w:r>
    </w:p>
    <w:p w:rsidR="007669FF" w:rsidRPr="00973915" w:rsidRDefault="007669FF" w:rsidP="00902742">
      <w:pPr>
        <w:numPr>
          <w:ilvl w:val="0"/>
          <w:numId w:val="6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выполнять построение геометрических фигур с заданными измерениями (отрезок) с помощью линейки, угольника.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i/>
          <w:color w:val="000000"/>
        </w:rPr>
      </w:pPr>
      <w:r w:rsidRPr="00973915">
        <w:rPr>
          <w:rStyle w:val="c26"/>
          <w:i/>
          <w:u w:val="single"/>
        </w:rPr>
        <w:t>Ученик получит возможность научиться:</w:t>
      </w:r>
    </w:p>
    <w:p w:rsidR="007669FF" w:rsidRPr="00973915" w:rsidRDefault="007669FF" w:rsidP="00902742">
      <w:pPr>
        <w:numPr>
          <w:ilvl w:val="0"/>
          <w:numId w:val="7"/>
        </w:numPr>
        <w:shd w:val="clear" w:color="auto" w:fill="FFFFFF"/>
        <w:ind w:left="-284" w:right="-143"/>
        <w:rPr>
          <w:i/>
          <w:color w:val="000000"/>
        </w:rPr>
      </w:pPr>
      <w:r w:rsidRPr="00973915">
        <w:rPr>
          <w:rStyle w:val="c0"/>
          <w:i/>
          <w:color w:val="000000"/>
        </w:rPr>
        <w:t>соотносить реальные объекты с моделями геометрических фигур.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8"/>
          <w:b/>
          <w:bCs/>
          <w:color w:val="000000"/>
        </w:rPr>
        <w:t>Геометрические  величины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26"/>
          <w:u w:val="single"/>
        </w:rPr>
        <w:t>Ученик научится:</w:t>
      </w:r>
    </w:p>
    <w:p w:rsidR="007669FF" w:rsidRPr="00973915" w:rsidRDefault="007669FF" w:rsidP="00902742">
      <w:pPr>
        <w:numPr>
          <w:ilvl w:val="0"/>
          <w:numId w:val="8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lastRenderedPageBreak/>
        <w:t>измерять длину отрезка.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i/>
          <w:color w:val="000000"/>
        </w:rPr>
      </w:pPr>
      <w:r w:rsidRPr="00973915">
        <w:rPr>
          <w:rStyle w:val="c26"/>
          <w:i/>
          <w:u w:val="single"/>
        </w:rPr>
        <w:t>Ученик получит возможность научиться:</w:t>
      </w:r>
    </w:p>
    <w:p w:rsidR="007669FF" w:rsidRPr="00973915" w:rsidRDefault="007669FF" w:rsidP="00902742">
      <w:pPr>
        <w:numPr>
          <w:ilvl w:val="0"/>
          <w:numId w:val="9"/>
        </w:numPr>
        <w:shd w:val="clear" w:color="auto" w:fill="FFFFFF"/>
        <w:ind w:left="-284" w:right="-143"/>
        <w:rPr>
          <w:i/>
          <w:color w:val="000000"/>
        </w:rPr>
      </w:pPr>
      <w:r w:rsidRPr="00973915">
        <w:rPr>
          <w:rStyle w:val="c0"/>
          <w:i/>
          <w:color w:val="000000"/>
        </w:rPr>
        <w:t>вычислять периметр фигур прямоугольной формы.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8"/>
          <w:b/>
          <w:bCs/>
          <w:color w:val="000000"/>
        </w:rPr>
        <w:t>Работа с информацией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color w:val="000000"/>
        </w:rPr>
      </w:pPr>
      <w:r w:rsidRPr="00973915">
        <w:rPr>
          <w:rStyle w:val="c26"/>
          <w:u w:val="single"/>
        </w:rPr>
        <w:t>Ученик научится:</w:t>
      </w:r>
    </w:p>
    <w:p w:rsidR="007669FF" w:rsidRPr="00973915" w:rsidRDefault="007669FF" w:rsidP="00902742">
      <w:pPr>
        <w:numPr>
          <w:ilvl w:val="0"/>
          <w:numId w:val="10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читать несложные готовые таблицы;</w:t>
      </w:r>
    </w:p>
    <w:p w:rsidR="007669FF" w:rsidRPr="00973915" w:rsidRDefault="007669FF" w:rsidP="00902742">
      <w:pPr>
        <w:numPr>
          <w:ilvl w:val="0"/>
          <w:numId w:val="10"/>
        </w:numPr>
        <w:shd w:val="clear" w:color="auto" w:fill="FFFFFF"/>
        <w:ind w:left="-284" w:right="-143"/>
        <w:rPr>
          <w:color w:val="000000"/>
        </w:rPr>
      </w:pPr>
      <w:r w:rsidRPr="00973915">
        <w:rPr>
          <w:rStyle w:val="c0"/>
          <w:color w:val="000000"/>
        </w:rPr>
        <w:t>заполнять несложные готовые таблицы.</w:t>
      </w:r>
    </w:p>
    <w:p w:rsidR="007669FF" w:rsidRPr="00973915" w:rsidRDefault="007669FF" w:rsidP="00902742">
      <w:pPr>
        <w:pStyle w:val="c16"/>
        <w:shd w:val="clear" w:color="auto" w:fill="FFFFFF"/>
        <w:spacing w:before="0" w:beforeAutospacing="0" w:after="0" w:afterAutospacing="0" w:line="276" w:lineRule="atLeast"/>
        <w:ind w:left="-284" w:right="-143"/>
        <w:rPr>
          <w:i/>
          <w:color w:val="000000"/>
        </w:rPr>
      </w:pPr>
      <w:r w:rsidRPr="00973915">
        <w:rPr>
          <w:rStyle w:val="c26"/>
          <w:i/>
          <w:u w:val="single"/>
        </w:rPr>
        <w:t>Ученик получит возможность научиться:</w:t>
      </w:r>
    </w:p>
    <w:p w:rsidR="007669FF" w:rsidRPr="00973915" w:rsidRDefault="007669FF" w:rsidP="00902742">
      <w:pPr>
        <w:numPr>
          <w:ilvl w:val="0"/>
          <w:numId w:val="11"/>
        </w:numPr>
        <w:shd w:val="clear" w:color="auto" w:fill="FFFFFF"/>
        <w:ind w:left="-284" w:right="-143"/>
        <w:rPr>
          <w:rStyle w:val="c0"/>
          <w:i/>
          <w:color w:val="000000"/>
        </w:rPr>
      </w:pPr>
      <w:r w:rsidRPr="00973915">
        <w:rPr>
          <w:rStyle w:val="c0"/>
          <w:i/>
          <w:color w:val="000000"/>
        </w:rPr>
        <w:t>читать несложные готовые столбчатые диаграммы.</w:t>
      </w:r>
    </w:p>
    <w:p w:rsidR="007669FF" w:rsidRDefault="007669FF" w:rsidP="00902742">
      <w:pPr>
        <w:shd w:val="clear" w:color="auto" w:fill="FFFFFF"/>
        <w:ind w:left="-284" w:right="-143"/>
        <w:rPr>
          <w:rStyle w:val="c0"/>
          <w:i/>
          <w:color w:val="000000"/>
        </w:rPr>
      </w:pPr>
    </w:p>
    <w:p w:rsidR="00E828B9" w:rsidRPr="00973915" w:rsidRDefault="00E828B9" w:rsidP="00902742">
      <w:pPr>
        <w:shd w:val="clear" w:color="auto" w:fill="FFFFFF"/>
        <w:ind w:left="-284" w:right="-143"/>
        <w:rPr>
          <w:rStyle w:val="c0"/>
          <w:i/>
          <w:color w:val="000000"/>
        </w:rPr>
      </w:pPr>
    </w:p>
    <w:p w:rsidR="007669FF" w:rsidRDefault="007669FF" w:rsidP="00821A11">
      <w:pPr>
        <w:autoSpaceDE w:val="0"/>
        <w:autoSpaceDN w:val="0"/>
        <w:adjustRightInd w:val="0"/>
        <w:ind w:left="-284" w:right="-143"/>
        <w:jc w:val="center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t>Система оценки планируемых результатов, индивид</w:t>
      </w:r>
      <w:r>
        <w:rPr>
          <w:rFonts w:eastAsia="PragmaticaCSanPin-Regular"/>
          <w:b/>
          <w:iCs/>
        </w:rPr>
        <w:t>уальных достижений обучающихся 2</w:t>
      </w:r>
      <w:r w:rsidRPr="00973915">
        <w:rPr>
          <w:rFonts w:eastAsia="PragmaticaCSanPin-Regular"/>
          <w:b/>
          <w:iCs/>
        </w:rPr>
        <w:t xml:space="preserve"> класса по «Математике»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bookmarkStart w:id="0" w:name="_Hlk112158324"/>
      <w:r>
        <w:rPr>
          <w:color w:val="000000"/>
        </w:rPr>
        <w:t xml:space="preserve">Знания, умения и навыки учащихся по математике оцениваются по результатам устного опроса, текущих и итоговых письменных работ, тестов. </w:t>
      </w:r>
    </w:p>
    <w:p w:rsidR="0006050F" w:rsidRDefault="0006050F" w:rsidP="0006050F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 xml:space="preserve">Классификация ошибок и недочетов, влияющих на снижение оценки. </w:t>
      </w:r>
    </w:p>
    <w:p w:rsidR="0006050F" w:rsidRDefault="0006050F" w:rsidP="0006050F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>Ошибки</w:t>
      </w:r>
      <w:r>
        <w:rPr>
          <w:b/>
          <w:color w:val="000000"/>
        </w:rPr>
        <w:t xml:space="preserve">: </w:t>
      </w:r>
    </w:p>
    <w:p w:rsidR="0006050F" w:rsidRDefault="0006050F" w:rsidP="0006050F">
      <w:pPr>
        <w:numPr>
          <w:ilvl w:val="0"/>
          <w:numId w:val="32"/>
        </w:numPr>
        <w:spacing w:after="14" w:line="266" w:lineRule="auto"/>
        <w:ind w:left="414" w:right="15" w:hanging="139"/>
        <w:jc w:val="both"/>
        <w:rPr>
          <w:color w:val="000000"/>
        </w:rPr>
      </w:pPr>
      <w:r>
        <w:rPr>
          <w:color w:val="000000"/>
        </w:rPr>
        <w:t xml:space="preserve"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 </w:t>
      </w:r>
    </w:p>
    <w:p w:rsidR="0006050F" w:rsidRDefault="0006050F" w:rsidP="0006050F">
      <w:pPr>
        <w:numPr>
          <w:ilvl w:val="0"/>
          <w:numId w:val="32"/>
        </w:numPr>
        <w:spacing w:after="14" w:line="266" w:lineRule="auto"/>
        <w:ind w:left="414" w:right="15" w:hanging="139"/>
        <w:jc w:val="both"/>
        <w:rPr>
          <w:color w:val="000000"/>
        </w:rPr>
      </w:pPr>
      <w:r>
        <w:rPr>
          <w:color w:val="000000"/>
        </w:rPr>
        <w:t xml:space="preserve">неправильный выбор действий, операций; </w:t>
      </w:r>
    </w:p>
    <w:p w:rsidR="0006050F" w:rsidRDefault="0006050F" w:rsidP="0006050F">
      <w:pPr>
        <w:numPr>
          <w:ilvl w:val="0"/>
          <w:numId w:val="32"/>
        </w:numPr>
        <w:spacing w:after="14" w:line="266" w:lineRule="auto"/>
        <w:ind w:left="414" w:right="15" w:hanging="139"/>
        <w:jc w:val="both"/>
        <w:rPr>
          <w:color w:val="000000"/>
        </w:rPr>
      </w:pPr>
      <w:r>
        <w:rPr>
          <w:color w:val="000000"/>
        </w:rPr>
        <w:t xml:space="preserve">неверные вычисления в случае, когда цель задания - проверка вычислительных умений и навыков; - пропуск части математических выкладок, действий, операций, существенно влияющих на получение правильного ответа; </w:t>
      </w:r>
    </w:p>
    <w:p w:rsidR="0006050F" w:rsidRDefault="0006050F" w:rsidP="0006050F">
      <w:pPr>
        <w:numPr>
          <w:ilvl w:val="0"/>
          <w:numId w:val="32"/>
        </w:numPr>
        <w:spacing w:after="14" w:line="266" w:lineRule="auto"/>
        <w:ind w:left="414" w:right="15" w:hanging="139"/>
        <w:jc w:val="both"/>
        <w:rPr>
          <w:color w:val="000000"/>
        </w:rPr>
      </w:pPr>
      <w:r>
        <w:rPr>
          <w:color w:val="000000"/>
        </w:rPr>
        <w:t xml:space="preserve">несоответствие пояснительного текста, ответа задания, наименования величин выполненным действиям и полученным результатам; </w:t>
      </w:r>
    </w:p>
    <w:p w:rsidR="0006050F" w:rsidRDefault="0006050F" w:rsidP="0006050F">
      <w:pPr>
        <w:numPr>
          <w:ilvl w:val="0"/>
          <w:numId w:val="32"/>
        </w:numPr>
        <w:spacing w:after="14" w:line="266" w:lineRule="auto"/>
        <w:ind w:left="414" w:right="15" w:hanging="139"/>
        <w:jc w:val="both"/>
        <w:rPr>
          <w:color w:val="000000"/>
        </w:rPr>
      </w:pPr>
      <w:r>
        <w:rPr>
          <w:color w:val="000000"/>
        </w:rPr>
        <w:t>несоответствие выполненных измерений и геометрических построений заданным параметрам; - при оценке работ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включающих в себя решение уравнений считается ошибкой неверный ход решения, неправильно выполненное действие;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-при оценке заданий, связанных с геометрическим материалом 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фигур. </w:t>
      </w:r>
    </w:p>
    <w:p w:rsidR="0006050F" w:rsidRDefault="0006050F" w:rsidP="0006050F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 xml:space="preserve">Недочеты: </w:t>
      </w:r>
    </w:p>
    <w:p w:rsidR="0006050F" w:rsidRDefault="0006050F" w:rsidP="0006050F">
      <w:pPr>
        <w:numPr>
          <w:ilvl w:val="0"/>
          <w:numId w:val="32"/>
        </w:numPr>
        <w:spacing w:after="14" w:line="266" w:lineRule="auto"/>
        <w:ind w:left="414" w:right="15" w:hanging="139"/>
        <w:jc w:val="both"/>
        <w:rPr>
          <w:color w:val="000000"/>
        </w:rPr>
      </w:pPr>
      <w:r>
        <w:rPr>
          <w:color w:val="000000"/>
        </w:rPr>
        <w:t xml:space="preserve">неправильное списывание данных (чисел, знаков, обозначений, величин); </w:t>
      </w:r>
    </w:p>
    <w:p w:rsidR="0006050F" w:rsidRDefault="0006050F" w:rsidP="0006050F">
      <w:pPr>
        <w:numPr>
          <w:ilvl w:val="0"/>
          <w:numId w:val="32"/>
        </w:numPr>
        <w:spacing w:after="14" w:line="266" w:lineRule="auto"/>
        <w:ind w:left="414" w:right="15" w:hanging="139"/>
        <w:jc w:val="both"/>
        <w:rPr>
          <w:color w:val="000000"/>
        </w:rPr>
      </w:pPr>
      <w:r>
        <w:rPr>
          <w:color w:val="000000"/>
        </w:rPr>
        <w:t xml:space="preserve">ошибки в записях математических терминов, символов при оформлении математических выкладок;  - отсутствие ответа к заданию или ошибки в записи ответа.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За грамматические ошибки, допущенные в работе по математике, оценка не снижается. </w:t>
      </w:r>
      <w:r>
        <w:rPr>
          <w:b/>
          <w:i/>
          <w:color w:val="000000"/>
        </w:rPr>
        <w:t xml:space="preserve">Письменная проверка знаний, умений и навыков.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В основе данного оценивания лежат следующие показатели: правильность выполнения и объем выполненного задания. </w:t>
      </w:r>
    </w:p>
    <w:p w:rsidR="0006050F" w:rsidRDefault="0006050F" w:rsidP="0006050F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 xml:space="preserve">Контрольная комбинированная  работа, включающая в себя одну задачу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«5» - работа выполнена безошибочно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«4» - допущены 1-2 ошибки не в задаче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«3» - допущены 3-5 ошибок не в задаче, или не решена задача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«2» - допущены более 5 ошибок не в задаче, или не решена задача и допущена хотя бы одна ошибка не в задаче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lastRenderedPageBreak/>
        <w:t xml:space="preserve">Оценка «1» - неверно выполнены все задания </w:t>
      </w:r>
    </w:p>
    <w:p w:rsidR="0006050F" w:rsidRDefault="0006050F" w:rsidP="0006050F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 xml:space="preserve">Контрольная комбинированная  работа, включающая в себя две задачи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«5» - работа выполнена безошибочно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«4» - допущены 1-2 ошибки не в задачах, или не решена одна задача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«3» - допущены 3-5 ошибок не в задачах, или не решены две задачи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«2» - допущены более 5 ошибок не в задачах, или не решены задачи и допущена хотя бы одна ошибка не в задачах.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«1» - неверно выполнены все задания </w:t>
      </w:r>
    </w:p>
    <w:p w:rsidR="0006050F" w:rsidRDefault="0006050F" w:rsidP="0006050F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 xml:space="preserve">Проверочные работы и тесты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«5» – 100%-90%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«4» –89%-70%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«3» –69%-50%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«2» – менее  50%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«1» - неверно выполнены все задания </w:t>
      </w:r>
    </w:p>
    <w:p w:rsidR="0006050F" w:rsidRDefault="0006050F" w:rsidP="0006050F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 xml:space="preserve">Математический диктант </w:t>
      </w:r>
    </w:p>
    <w:p w:rsidR="0006050F" w:rsidRDefault="0006050F" w:rsidP="0006050F">
      <w:pPr>
        <w:spacing w:after="12" w:line="268" w:lineRule="auto"/>
        <w:ind w:left="293" w:right="7" w:hanging="10"/>
        <w:rPr>
          <w:color w:val="000000"/>
        </w:rPr>
      </w:pPr>
      <w:r>
        <w:rPr>
          <w:color w:val="000000"/>
        </w:rPr>
        <w:t xml:space="preserve">Математические диктанты проводятся в качестве текущих проверочных работ. Содержание словарных </w:t>
      </w:r>
      <w:r>
        <w:rPr>
          <w:color w:val="000000"/>
        </w:rPr>
        <w:tab/>
        <w:t xml:space="preserve">диктантов </w:t>
      </w:r>
      <w:r>
        <w:rPr>
          <w:color w:val="000000"/>
        </w:rPr>
        <w:tab/>
        <w:t xml:space="preserve">составляют </w:t>
      </w:r>
      <w:r>
        <w:rPr>
          <w:color w:val="000000"/>
        </w:rPr>
        <w:tab/>
        <w:t xml:space="preserve">устные </w:t>
      </w:r>
      <w:r>
        <w:rPr>
          <w:color w:val="000000"/>
        </w:rPr>
        <w:tab/>
        <w:t xml:space="preserve">вычислительные </w:t>
      </w:r>
      <w:r>
        <w:rPr>
          <w:color w:val="000000"/>
        </w:rPr>
        <w:tab/>
        <w:t xml:space="preserve">приёмы </w:t>
      </w:r>
      <w:r>
        <w:rPr>
          <w:color w:val="000000"/>
        </w:rPr>
        <w:tab/>
        <w:t xml:space="preserve">с </w:t>
      </w:r>
      <w:r>
        <w:rPr>
          <w:color w:val="000000"/>
        </w:rPr>
        <w:tab/>
        <w:t xml:space="preserve">использованием математической терминологии, задания на знание нумерации, решение несложных задач. </w:t>
      </w:r>
    </w:p>
    <w:p w:rsidR="0006050F" w:rsidRDefault="0006050F" w:rsidP="0006050F">
      <w:pPr>
        <w:spacing w:after="12" w:line="268" w:lineRule="auto"/>
        <w:ind w:left="293" w:right="7" w:hanging="10"/>
        <w:rPr>
          <w:color w:val="000000"/>
        </w:rPr>
      </w:pPr>
      <w:r>
        <w:rPr>
          <w:color w:val="000000"/>
        </w:rPr>
        <w:t xml:space="preserve">Объем математических диктантов: </w:t>
      </w:r>
    </w:p>
    <w:p w:rsidR="0006050F" w:rsidRDefault="0006050F" w:rsidP="0006050F">
      <w:pPr>
        <w:numPr>
          <w:ilvl w:val="0"/>
          <w:numId w:val="31"/>
        </w:numPr>
        <w:spacing w:after="14" w:line="266" w:lineRule="auto"/>
        <w:ind w:right="3864" w:hanging="180"/>
        <w:jc w:val="both"/>
        <w:rPr>
          <w:color w:val="000000"/>
        </w:rPr>
      </w:pPr>
      <w:r>
        <w:rPr>
          <w:color w:val="000000"/>
        </w:rPr>
        <w:t xml:space="preserve">класс 8 - 10 заданий, </w:t>
      </w:r>
    </w:p>
    <w:p w:rsidR="0006050F" w:rsidRDefault="0006050F" w:rsidP="0006050F">
      <w:pPr>
        <w:numPr>
          <w:ilvl w:val="0"/>
          <w:numId w:val="31"/>
        </w:numPr>
        <w:spacing w:after="14" w:line="266" w:lineRule="auto"/>
        <w:ind w:right="3864" w:hanging="180"/>
        <w:jc w:val="both"/>
        <w:rPr>
          <w:color w:val="000000"/>
        </w:rPr>
      </w:pPr>
      <w:r>
        <w:rPr>
          <w:color w:val="000000"/>
        </w:rPr>
        <w:t xml:space="preserve">класс 10 - 12 заданий, </w:t>
      </w:r>
    </w:p>
    <w:p w:rsidR="0006050F" w:rsidRDefault="0006050F" w:rsidP="0006050F">
      <w:pPr>
        <w:spacing w:after="14" w:line="266" w:lineRule="auto"/>
        <w:ind w:left="275" w:right="3864"/>
        <w:jc w:val="both"/>
        <w:rPr>
          <w:color w:val="000000"/>
        </w:rPr>
      </w:pPr>
      <w:r>
        <w:rPr>
          <w:color w:val="000000"/>
        </w:rPr>
        <w:t xml:space="preserve">4 класс 12 -15 заданий.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Оценивание математических диктантов: </w:t>
      </w:r>
    </w:p>
    <w:p w:rsidR="0006050F" w:rsidRDefault="0006050F" w:rsidP="0006050F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"5" ставится за безошибочное выполнение работы; </w:t>
      </w:r>
    </w:p>
    <w:p w:rsidR="0006050F" w:rsidRDefault="0006050F" w:rsidP="0006050F">
      <w:pPr>
        <w:spacing w:after="12" w:line="268" w:lineRule="auto"/>
        <w:ind w:left="293" w:right="3862" w:hanging="10"/>
        <w:rPr>
          <w:color w:val="000000"/>
        </w:rPr>
      </w:pPr>
      <w:r>
        <w:rPr>
          <w:color w:val="000000"/>
        </w:rPr>
        <w:t>Оценка "4" ставится, если допущена 1 ошибка, 1 исправление;</w:t>
      </w:r>
    </w:p>
    <w:p w:rsidR="0006050F" w:rsidRDefault="0006050F" w:rsidP="0006050F">
      <w:pPr>
        <w:spacing w:after="12" w:line="268" w:lineRule="auto"/>
        <w:ind w:left="293" w:right="3862" w:hanging="10"/>
        <w:rPr>
          <w:color w:val="000000"/>
        </w:rPr>
      </w:pPr>
      <w:r>
        <w:rPr>
          <w:color w:val="000000"/>
        </w:rPr>
        <w:t xml:space="preserve"> Оценка "3" ставится, если допущено 2 ошибки, 1 исправление; </w:t>
      </w:r>
    </w:p>
    <w:p w:rsidR="0006050F" w:rsidRDefault="0006050F" w:rsidP="0006050F">
      <w:pPr>
        <w:spacing w:after="12" w:line="268" w:lineRule="auto"/>
        <w:ind w:left="293" w:right="3862" w:hanging="10"/>
        <w:rPr>
          <w:color w:val="000000"/>
        </w:rPr>
      </w:pPr>
      <w:r>
        <w:rPr>
          <w:color w:val="000000"/>
        </w:rPr>
        <w:t xml:space="preserve">Оценка "2" ставится, если допущено 3 - 5 ошибок. </w:t>
      </w:r>
    </w:p>
    <w:p w:rsidR="0006050F" w:rsidRDefault="0006050F" w:rsidP="00657EB4">
      <w:pPr>
        <w:spacing w:after="12" w:line="268" w:lineRule="auto"/>
        <w:ind w:left="293" w:right="424" w:hanging="10"/>
        <w:rPr>
          <w:rFonts w:eastAsia="PragmaticaCSanPin-Regular"/>
          <w:b/>
          <w:iCs/>
        </w:rPr>
      </w:pPr>
      <w:r>
        <w:rPr>
          <w:color w:val="000000"/>
        </w:rPr>
        <w:t xml:space="preserve">Оценка «1» ставится, если допущено более 5ошибок. </w:t>
      </w:r>
      <w:bookmarkEnd w:id="0"/>
    </w:p>
    <w:p w:rsidR="007669FF" w:rsidRPr="0038733B" w:rsidRDefault="007669FF" w:rsidP="00902742">
      <w:pPr>
        <w:shd w:val="clear" w:color="auto" w:fill="FFFFFF"/>
        <w:tabs>
          <w:tab w:val="left" w:pos="0"/>
        </w:tabs>
        <w:ind w:left="-284" w:right="-143"/>
        <w:jc w:val="both"/>
        <w:rPr>
          <w:rFonts w:eastAsia="Calibri"/>
          <w:b/>
          <w:bCs/>
          <w:i/>
          <w:iCs/>
          <w:color w:val="000000"/>
        </w:rPr>
      </w:pPr>
      <w:r w:rsidRPr="0038733B">
        <w:rPr>
          <w:rFonts w:eastAsia="Calibri"/>
          <w:b/>
          <w:bCs/>
          <w:i/>
          <w:iCs/>
          <w:color w:val="000000"/>
        </w:rPr>
        <w:t xml:space="preserve">Классификация ошибок и </w:t>
      </w:r>
      <w:proofErr w:type="spellStart"/>
      <w:r w:rsidRPr="0038733B">
        <w:rPr>
          <w:rFonts w:eastAsia="Calibri"/>
          <w:b/>
          <w:bCs/>
          <w:i/>
          <w:iCs/>
          <w:color w:val="000000"/>
        </w:rPr>
        <w:t>недочетов</w:t>
      </w:r>
      <w:proofErr w:type="gramStart"/>
      <w:r w:rsidRPr="0038733B">
        <w:rPr>
          <w:rFonts w:eastAsia="Calibri"/>
          <w:b/>
          <w:bCs/>
          <w:i/>
          <w:iCs/>
          <w:color w:val="000000"/>
        </w:rPr>
        <w:t>,в</w:t>
      </w:r>
      <w:proofErr w:type="gramEnd"/>
      <w:r w:rsidRPr="0038733B">
        <w:rPr>
          <w:rFonts w:eastAsia="Calibri"/>
          <w:b/>
          <w:bCs/>
          <w:i/>
          <w:iCs/>
          <w:color w:val="000000"/>
        </w:rPr>
        <w:t>лияющих</w:t>
      </w:r>
      <w:proofErr w:type="spellEnd"/>
      <w:r w:rsidRPr="0038733B">
        <w:rPr>
          <w:rFonts w:eastAsia="Calibri"/>
          <w:b/>
          <w:bCs/>
          <w:i/>
          <w:iCs/>
          <w:color w:val="000000"/>
        </w:rPr>
        <w:t xml:space="preserve"> на снижение оценки</w:t>
      </w:r>
    </w:p>
    <w:p w:rsidR="007669FF" w:rsidRPr="0038733B" w:rsidRDefault="007669FF" w:rsidP="00902742">
      <w:pPr>
        <w:pStyle w:val="8"/>
        <w:spacing w:before="0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8733B">
        <w:rPr>
          <w:rFonts w:ascii="Times New Roman" w:eastAsia="Times New Roman" w:hAnsi="Times New Roman" w:cs="Times New Roman"/>
          <w:color w:val="404040"/>
          <w:sz w:val="24"/>
          <w:szCs w:val="24"/>
        </w:rPr>
        <w:t>Оценивание письменных работ</w:t>
      </w:r>
    </w:p>
    <w:p w:rsidR="007669FF" w:rsidRPr="0038733B" w:rsidRDefault="007669FF" w:rsidP="00902742">
      <w:pPr>
        <w:shd w:val="clear" w:color="auto" w:fill="FFFFFF"/>
        <w:ind w:left="-284" w:right="-143"/>
        <w:jc w:val="both"/>
        <w:rPr>
          <w:rFonts w:eastAsia="Calibri"/>
        </w:rPr>
      </w:pPr>
      <w:r w:rsidRPr="0038733B">
        <w:rPr>
          <w:rFonts w:eastAsia="Calibri"/>
          <w:color w:val="000000"/>
        </w:rPr>
        <w:t>В основе данного оценивания лежат следую</w:t>
      </w:r>
      <w:r w:rsidRPr="0038733B">
        <w:rPr>
          <w:rFonts w:eastAsia="Calibri"/>
          <w:color w:val="000000"/>
        </w:rPr>
        <w:softHyphen/>
        <w:t>щие показатели: правильность выполнения и объем выполненного задания.</w:t>
      </w:r>
    </w:p>
    <w:p w:rsidR="007669FF" w:rsidRPr="0038733B" w:rsidRDefault="007669FF" w:rsidP="00902742">
      <w:pPr>
        <w:shd w:val="clear" w:color="auto" w:fill="FFFFFF"/>
        <w:ind w:left="-284" w:right="-143"/>
        <w:jc w:val="both"/>
        <w:rPr>
          <w:rFonts w:eastAsia="Calibri"/>
          <w:b/>
          <w:bCs/>
        </w:rPr>
      </w:pPr>
      <w:r w:rsidRPr="0038733B">
        <w:rPr>
          <w:rFonts w:eastAsia="Calibri"/>
          <w:b/>
          <w:bCs/>
          <w:i/>
          <w:iCs/>
          <w:color w:val="000000"/>
        </w:rPr>
        <w:t>Ошибки:</w:t>
      </w:r>
    </w:p>
    <w:p w:rsidR="007669FF" w:rsidRPr="0038733B" w:rsidRDefault="007669FF" w:rsidP="00902742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-284" w:right="-143"/>
        <w:jc w:val="both"/>
        <w:rPr>
          <w:rFonts w:eastAsia="Calibri"/>
          <w:color w:val="000000"/>
          <w:spacing w:val="-21"/>
        </w:rPr>
      </w:pPr>
      <w:r w:rsidRPr="0038733B">
        <w:rPr>
          <w:rFonts w:eastAsia="Calibri"/>
          <w:color w:val="000000"/>
          <w:spacing w:val="4"/>
        </w:rPr>
        <w:t>вычислительные ошибки в примерах и задачах;</w:t>
      </w:r>
    </w:p>
    <w:p w:rsidR="007669FF" w:rsidRPr="0038733B" w:rsidRDefault="007669FF" w:rsidP="00902742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-284" w:right="-143"/>
        <w:jc w:val="both"/>
        <w:rPr>
          <w:rFonts w:eastAsia="Calibri"/>
          <w:color w:val="000000"/>
          <w:spacing w:val="-11"/>
        </w:rPr>
      </w:pPr>
      <w:r w:rsidRPr="0038733B">
        <w:rPr>
          <w:rFonts w:eastAsia="Calibri"/>
          <w:color w:val="000000"/>
          <w:spacing w:val="4"/>
        </w:rPr>
        <w:t>ошибки на незнание порядка выполнения арифмети</w:t>
      </w:r>
      <w:r w:rsidRPr="0038733B">
        <w:rPr>
          <w:rFonts w:eastAsia="Calibri"/>
          <w:color w:val="000000"/>
          <w:spacing w:val="4"/>
        </w:rPr>
        <w:softHyphen/>
        <w:t>ческих действий;</w:t>
      </w:r>
    </w:p>
    <w:p w:rsidR="007669FF" w:rsidRPr="0038733B" w:rsidRDefault="007669FF" w:rsidP="00902742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-284" w:right="-143"/>
        <w:jc w:val="both"/>
        <w:rPr>
          <w:rFonts w:eastAsia="Calibri"/>
          <w:color w:val="000000"/>
          <w:spacing w:val="-10"/>
        </w:rPr>
      </w:pPr>
      <w:r w:rsidRPr="0038733B">
        <w:rPr>
          <w:rFonts w:eastAsia="Calibri"/>
          <w:color w:val="000000"/>
          <w:spacing w:val="4"/>
        </w:rPr>
        <w:t>неправильное решение задачи (пропуск действия, не</w:t>
      </w:r>
      <w:r w:rsidRPr="0038733B">
        <w:rPr>
          <w:rFonts w:eastAsia="Calibri"/>
          <w:color w:val="000000"/>
          <w:spacing w:val="4"/>
        </w:rPr>
        <w:softHyphen/>
      </w:r>
      <w:r w:rsidRPr="0038733B">
        <w:rPr>
          <w:rFonts w:eastAsia="Calibri"/>
          <w:color w:val="000000"/>
          <w:spacing w:val="5"/>
        </w:rPr>
        <w:t>правильный выбор действий, лишние действия);</w:t>
      </w:r>
    </w:p>
    <w:p w:rsidR="007669FF" w:rsidRPr="0038733B" w:rsidRDefault="007669FF" w:rsidP="00902742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-284" w:right="-143"/>
        <w:jc w:val="both"/>
        <w:rPr>
          <w:rFonts w:eastAsia="Calibri"/>
          <w:color w:val="000000"/>
          <w:spacing w:val="-9"/>
        </w:rPr>
      </w:pPr>
      <w:r w:rsidRPr="0038733B">
        <w:rPr>
          <w:rFonts w:eastAsia="Calibri"/>
          <w:color w:val="000000"/>
          <w:spacing w:val="5"/>
        </w:rPr>
        <w:t>не решенная до конца задача или пример;</w:t>
      </w:r>
    </w:p>
    <w:p w:rsidR="007669FF" w:rsidRPr="0038733B" w:rsidRDefault="007669FF" w:rsidP="00902742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-284" w:right="-143"/>
        <w:jc w:val="both"/>
        <w:rPr>
          <w:rFonts w:eastAsia="Calibri"/>
          <w:color w:val="000000"/>
          <w:spacing w:val="3"/>
        </w:rPr>
      </w:pPr>
      <w:r w:rsidRPr="0038733B">
        <w:rPr>
          <w:rFonts w:eastAsia="Calibri"/>
          <w:color w:val="000000"/>
          <w:spacing w:val="3"/>
        </w:rPr>
        <w:t>невыполненное задание;</w:t>
      </w:r>
    </w:p>
    <w:p w:rsidR="007669FF" w:rsidRPr="0038733B" w:rsidRDefault="007669FF" w:rsidP="00902742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-284" w:right="-143"/>
        <w:jc w:val="both"/>
        <w:rPr>
          <w:rFonts w:eastAsia="Calibri"/>
          <w:color w:val="000000"/>
        </w:rPr>
      </w:pPr>
      <w:r w:rsidRPr="0038733B">
        <w:rPr>
          <w:rFonts w:eastAsia="Calibri"/>
          <w:color w:val="000000"/>
        </w:rPr>
        <w:t>незнание или неправильное применение свойств, правил, алгоритмов, существующих за</w:t>
      </w:r>
      <w:r w:rsidRPr="0038733B">
        <w:rPr>
          <w:rFonts w:eastAsia="Calibri"/>
          <w:color w:val="000000"/>
        </w:rPr>
        <w:softHyphen/>
        <w:t>висимостей, лежащих в основе выполнения за</w:t>
      </w:r>
      <w:r w:rsidRPr="0038733B">
        <w:rPr>
          <w:rFonts w:eastAsia="Calibri"/>
          <w:color w:val="000000"/>
        </w:rPr>
        <w:softHyphen/>
        <w:t>дания или используемых в ходе его выполнения;</w:t>
      </w:r>
    </w:p>
    <w:p w:rsidR="007669FF" w:rsidRPr="0038733B" w:rsidRDefault="007669FF" w:rsidP="00902742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-284" w:right="-143"/>
        <w:jc w:val="both"/>
        <w:rPr>
          <w:rFonts w:eastAsia="Calibri"/>
          <w:color w:val="000000"/>
        </w:rPr>
      </w:pPr>
      <w:r w:rsidRPr="0038733B">
        <w:rPr>
          <w:rFonts w:eastAsia="Calibri"/>
          <w:color w:val="000000"/>
        </w:rPr>
        <w:t>неправильный выбор действий, операций;</w:t>
      </w:r>
    </w:p>
    <w:p w:rsidR="007669FF" w:rsidRPr="0038733B" w:rsidRDefault="007669FF" w:rsidP="00902742">
      <w:pPr>
        <w:numPr>
          <w:ilvl w:val="0"/>
          <w:numId w:val="14"/>
        </w:numPr>
        <w:tabs>
          <w:tab w:val="clear" w:pos="720"/>
          <w:tab w:val="num" w:pos="360"/>
        </w:tabs>
        <w:ind w:left="-284" w:right="-143"/>
        <w:jc w:val="both"/>
        <w:rPr>
          <w:rFonts w:eastAsia="Calibri"/>
          <w:color w:val="000000"/>
        </w:rPr>
      </w:pPr>
      <w:r w:rsidRPr="0038733B">
        <w:rPr>
          <w:rFonts w:eastAsia="Calibri"/>
          <w:color w:val="000000"/>
        </w:rPr>
        <w:t>неверные вычисления  в случае, когда цель задания - проверка вычислительных уме</w:t>
      </w:r>
      <w:r w:rsidRPr="0038733B">
        <w:rPr>
          <w:rFonts w:eastAsia="Calibri"/>
          <w:color w:val="000000"/>
        </w:rPr>
        <w:softHyphen/>
        <w:t>ний и навыков;</w:t>
      </w:r>
    </w:p>
    <w:p w:rsidR="007669FF" w:rsidRPr="0038733B" w:rsidRDefault="007669FF" w:rsidP="00902742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  <w:tab w:val="left" w:pos="607"/>
        </w:tabs>
        <w:ind w:left="-284" w:right="-143"/>
        <w:jc w:val="both"/>
        <w:rPr>
          <w:rFonts w:eastAsia="Calibri"/>
        </w:rPr>
      </w:pPr>
      <w:r w:rsidRPr="0038733B">
        <w:rPr>
          <w:rFonts w:eastAsia="Calibri"/>
          <w:color w:val="000000"/>
        </w:rPr>
        <w:lastRenderedPageBreak/>
        <w:t>пропуск части математических выкладок, действий, операций, существенно влияющих на получение правильного ответа;</w:t>
      </w:r>
    </w:p>
    <w:p w:rsidR="007669FF" w:rsidRPr="0038733B" w:rsidRDefault="007669FF" w:rsidP="00902742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  <w:tab w:val="left" w:pos="602"/>
        </w:tabs>
        <w:ind w:left="-284" w:right="-143"/>
        <w:jc w:val="both"/>
        <w:rPr>
          <w:rFonts w:eastAsia="Calibri"/>
          <w:color w:val="000000"/>
        </w:rPr>
      </w:pPr>
      <w:r w:rsidRPr="0038733B">
        <w:rPr>
          <w:rFonts w:eastAsia="Calibri"/>
          <w:color w:val="000000"/>
        </w:rPr>
        <w:t>несоответствие пояснительного текста, ответа задания, наименования величин выпол</w:t>
      </w:r>
      <w:r w:rsidRPr="0038733B">
        <w:rPr>
          <w:rFonts w:eastAsia="Calibri"/>
          <w:color w:val="000000"/>
        </w:rPr>
        <w:softHyphen/>
        <w:t>ненным действиям и полученным результатам;</w:t>
      </w:r>
    </w:p>
    <w:p w:rsidR="007669FF" w:rsidRPr="0038733B" w:rsidRDefault="007669FF" w:rsidP="00902742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  <w:tab w:val="left" w:pos="602"/>
        </w:tabs>
        <w:ind w:left="-284" w:right="-143"/>
        <w:jc w:val="both"/>
        <w:rPr>
          <w:rFonts w:eastAsia="Calibri"/>
          <w:color w:val="000000"/>
        </w:rPr>
      </w:pPr>
      <w:r w:rsidRPr="0038733B">
        <w:rPr>
          <w:rFonts w:eastAsia="Calibri"/>
          <w:color w:val="000000"/>
        </w:rPr>
        <w:t>несоответствие выполненных измерений и геометрических построений заданным пара</w:t>
      </w:r>
      <w:r w:rsidRPr="0038733B">
        <w:rPr>
          <w:rFonts w:eastAsia="Calibri"/>
          <w:color w:val="000000"/>
        </w:rPr>
        <w:softHyphen/>
        <w:t xml:space="preserve"> метрам.</w:t>
      </w:r>
    </w:p>
    <w:p w:rsidR="007669FF" w:rsidRPr="0038733B" w:rsidRDefault="007669FF" w:rsidP="00902742">
      <w:pPr>
        <w:shd w:val="clear" w:color="auto" w:fill="FFFFFF"/>
        <w:ind w:left="-284" w:right="-143"/>
        <w:jc w:val="both"/>
        <w:rPr>
          <w:rFonts w:eastAsia="Calibri"/>
          <w:b/>
          <w:bCs/>
        </w:rPr>
      </w:pPr>
      <w:r w:rsidRPr="0038733B">
        <w:rPr>
          <w:rFonts w:eastAsia="Calibri"/>
          <w:b/>
          <w:bCs/>
          <w:i/>
          <w:iCs/>
          <w:color w:val="000000"/>
        </w:rPr>
        <w:t>Недочеты:</w:t>
      </w:r>
    </w:p>
    <w:p w:rsidR="007669FF" w:rsidRPr="0038733B" w:rsidRDefault="007669FF" w:rsidP="00902742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ind w:left="-284" w:right="-143"/>
        <w:jc w:val="both"/>
        <w:rPr>
          <w:rFonts w:eastAsia="Calibri"/>
          <w:color w:val="000000"/>
        </w:rPr>
      </w:pPr>
      <w:r w:rsidRPr="0038733B">
        <w:rPr>
          <w:rFonts w:eastAsia="Calibri"/>
          <w:color w:val="000000"/>
        </w:rPr>
        <w:t>неправильное списывание данных (чи</w:t>
      </w:r>
      <w:r w:rsidRPr="0038733B">
        <w:rPr>
          <w:rFonts w:eastAsia="Calibri"/>
          <w:color w:val="000000"/>
        </w:rPr>
        <w:softHyphen/>
        <w:t>сел, знаков, обозначений, величин);</w:t>
      </w:r>
    </w:p>
    <w:p w:rsidR="007669FF" w:rsidRPr="0038733B" w:rsidRDefault="007669FF" w:rsidP="00902742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ind w:left="-284" w:right="-143"/>
        <w:jc w:val="both"/>
        <w:rPr>
          <w:rFonts w:eastAsia="Calibri"/>
          <w:color w:val="000000"/>
        </w:rPr>
      </w:pPr>
      <w:r w:rsidRPr="0038733B">
        <w:rPr>
          <w:rFonts w:eastAsia="Calibri"/>
          <w:color w:val="000000"/>
        </w:rPr>
        <w:t>ошибки в записях математических терми</w:t>
      </w:r>
      <w:r w:rsidRPr="0038733B">
        <w:rPr>
          <w:rFonts w:eastAsia="Calibri"/>
          <w:color w:val="000000"/>
        </w:rPr>
        <w:softHyphen/>
        <w:t>нов, символов при оформлении математичес</w:t>
      </w:r>
      <w:r w:rsidRPr="0038733B">
        <w:rPr>
          <w:rFonts w:eastAsia="Calibri"/>
          <w:color w:val="000000"/>
        </w:rPr>
        <w:softHyphen/>
        <w:t>ких выкладок;</w:t>
      </w:r>
    </w:p>
    <w:p w:rsidR="007669FF" w:rsidRPr="0038733B" w:rsidRDefault="007669FF" w:rsidP="00902742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ind w:left="-284" w:right="-143"/>
        <w:jc w:val="both"/>
        <w:rPr>
          <w:rFonts w:eastAsia="Calibri"/>
        </w:rPr>
      </w:pPr>
      <w:r w:rsidRPr="0038733B">
        <w:rPr>
          <w:rFonts w:eastAsia="Calibri"/>
          <w:color w:val="000000"/>
        </w:rPr>
        <w:t>неверные вычисления в случае, когда цель задания не связана с проверкой вычисли</w:t>
      </w:r>
      <w:r w:rsidRPr="0038733B">
        <w:rPr>
          <w:rFonts w:eastAsia="Calibri"/>
          <w:color w:val="000000"/>
        </w:rPr>
        <w:softHyphen/>
        <w:t>тельных умений и навыков;</w:t>
      </w:r>
    </w:p>
    <w:p w:rsidR="007669FF" w:rsidRPr="0038733B" w:rsidRDefault="007669FF" w:rsidP="00902742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-284" w:right="-143"/>
        <w:jc w:val="both"/>
        <w:rPr>
          <w:rFonts w:eastAsia="Calibri"/>
          <w:color w:val="000000"/>
          <w:spacing w:val="-17"/>
        </w:rPr>
      </w:pPr>
      <w:r w:rsidRPr="0038733B">
        <w:rPr>
          <w:rFonts w:eastAsia="Calibri"/>
          <w:color w:val="000000"/>
          <w:spacing w:val="6"/>
        </w:rPr>
        <w:t>нерациональный прием вычислений.</w:t>
      </w:r>
    </w:p>
    <w:p w:rsidR="007669FF" w:rsidRPr="0038733B" w:rsidRDefault="007669FF" w:rsidP="00902742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-284" w:right="-143"/>
        <w:jc w:val="both"/>
        <w:rPr>
          <w:rFonts w:eastAsia="Calibri"/>
          <w:color w:val="000000"/>
          <w:spacing w:val="-11"/>
        </w:rPr>
      </w:pPr>
      <w:proofErr w:type="spellStart"/>
      <w:r w:rsidRPr="0038733B">
        <w:rPr>
          <w:rFonts w:eastAsia="Calibri"/>
          <w:color w:val="000000"/>
          <w:spacing w:val="5"/>
        </w:rPr>
        <w:t>недоведение</w:t>
      </w:r>
      <w:proofErr w:type="spellEnd"/>
      <w:r w:rsidRPr="0038733B">
        <w:rPr>
          <w:rFonts w:eastAsia="Calibri"/>
          <w:color w:val="000000"/>
          <w:spacing w:val="5"/>
        </w:rPr>
        <w:t xml:space="preserve"> до конца преобразований.</w:t>
      </w:r>
    </w:p>
    <w:p w:rsidR="007669FF" w:rsidRPr="0038733B" w:rsidRDefault="007669FF" w:rsidP="00902742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ind w:left="-284" w:right="-143"/>
        <w:jc w:val="both"/>
        <w:rPr>
          <w:rFonts w:eastAsia="Calibri"/>
          <w:color w:val="000000"/>
        </w:rPr>
      </w:pPr>
      <w:r w:rsidRPr="0038733B">
        <w:rPr>
          <w:rFonts w:eastAsia="Calibri"/>
          <w:color w:val="000000"/>
        </w:rPr>
        <w:t>наличие записи действий;</w:t>
      </w:r>
    </w:p>
    <w:p w:rsidR="007669FF" w:rsidRPr="0038733B" w:rsidRDefault="007669FF" w:rsidP="00902742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-284" w:right="-143"/>
        <w:jc w:val="both"/>
        <w:rPr>
          <w:rFonts w:eastAsia="Calibri"/>
          <w:color w:val="000000"/>
          <w:spacing w:val="-10"/>
        </w:rPr>
      </w:pPr>
      <w:r w:rsidRPr="0038733B">
        <w:rPr>
          <w:rFonts w:eastAsia="Calibri"/>
          <w:color w:val="000000"/>
          <w:spacing w:val="3"/>
        </w:rPr>
        <w:t>неправильная постановка вопроса к действию при ре</w:t>
      </w:r>
      <w:r w:rsidRPr="0038733B">
        <w:rPr>
          <w:rFonts w:eastAsia="Calibri"/>
          <w:color w:val="000000"/>
          <w:spacing w:val="3"/>
        </w:rPr>
        <w:softHyphen/>
      </w:r>
      <w:r w:rsidRPr="0038733B">
        <w:rPr>
          <w:rFonts w:eastAsia="Calibri"/>
          <w:color w:val="000000"/>
          <w:spacing w:val="5"/>
        </w:rPr>
        <w:t>шении задачи;</w:t>
      </w:r>
    </w:p>
    <w:p w:rsidR="007669FF" w:rsidRPr="0038733B" w:rsidRDefault="007669FF" w:rsidP="00902742">
      <w:pPr>
        <w:pStyle w:val="27"/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284" w:right="-143"/>
        <w:jc w:val="both"/>
        <w:rPr>
          <w:rFonts w:eastAsia="Calibri"/>
        </w:rPr>
      </w:pPr>
      <w:r w:rsidRPr="0038733B">
        <w:rPr>
          <w:rFonts w:eastAsia="Calibri"/>
        </w:rPr>
        <w:t>отсутствие ответа к заданию или ошибки в записи ответа.</w:t>
      </w:r>
    </w:p>
    <w:p w:rsidR="007669FF" w:rsidRPr="0038733B" w:rsidRDefault="007669FF" w:rsidP="00902742">
      <w:pPr>
        <w:pStyle w:val="9"/>
        <w:spacing w:before="0"/>
        <w:ind w:left="-284" w:right="-143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38733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Оценивание устных ответов</w:t>
      </w:r>
    </w:p>
    <w:p w:rsidR="007669FF" w:rsidRPr="0038733B" w:rsidRDefault="007669FF" w:rsidP="00902742">
      <w:pPr>
        <w:pStyle w:val="33"/>
        <w:spacing w:after="0"/>
        <w:ind w:left="-284" w:right="-143"/>
        <w:jc w:val="both"/>
        <w:rPr>
          <w:rFonts w:eastAsia="Calibri"/>
          <w:sz w:val="24"/>
          <w:szCs w:val="24"/>
        </w:rPr>
      </w:pPr>
      <w:r w:rsidRPr="0038733B">
        <w:rPr>
          <w:rFonts w:eastAsia="Calibri"/>
          <w:sz w:val="24"/>
          <w:szCs w:val="24"/>
        </w:rPr>
        <w:t>В основу оценивания устного ответа учащихся положены следующие показатели:  правиль</w:t>
      </w:r>
      <w:r w:rsidRPr="0038733B">
        <w:rPr>
          <w:rFonts w:eastAsia="Calibri"/>
          <w:sz w:val="24"/>
          <w:szCs w:val="24"/>
        </w:rPr>
        <w:softHyphen/>
        <w:t>ность, обоснованность,  самостоятельность, полнота.</w:t>
      </w:r>
    </w:p>
    <w:p w:rsidR="007669FF" w:rsidRPr="0038733B" w:rsidRDefault="007669FF" w:rsidP="00902742">
      <w:pPr>
        <w:shd w:val="clear" w:color="auto" w:fill="FFFFFF"/>
        <w:ind w:left="-284" w:right="-143"/>
        <w:jc w:val="both"/>
        <w:rPr>
          <w:rFonts w:eastAsia="Calibri"/>
          <w:b/>
          <w:bCs/>
        </w:rPr>
      </w:pPr>
      <w:r w:rsidRPr="0038733B">
        <w:rPr>
          <w:rFonts w:eastAsia="Calibri"/>
          <w:b/>
          <w:bCs/>
          <w:i/>
          <w:iCs/>
          <w:color w:val="000000"/>
        </w:rPr>
        <w:t>Ошибки:</w:t>
      </w:r>
    </w:p>
    <w:p w:rsidR="007669FF" w:rsidRPr="0038733B" w:rsidRDefault="007669FF" w:rsidP="00902742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ind w:left="-284" w:right="-143"/>
        <w:jc w:val="both"/>
        <w:rPr>
          <w:rFonts w:eastAsia="Calibri"/>
          <w:i/>
          <w:iCs/>
          <w:color w:val="000000"/>
        </w:rPr>
      </w:pPr>
      <w:r w:rsidRPr="0038733B">
        <w:rPr>
          <w:rFonts w:eastAsia="Calibri"/>
          <w:color w:val="000000"/>
        </w:rPr>
        <w:t>неправильный ответ на поставленный во</w:t>
      </w:r>
      <w:r w:rsidRPr="0038733B">
        <w:rPr>
          <w:rFonts w:eastAsia="Calibri"/>
          <w:color w:val="000000"/>
        </w:rPr>
        <w:softHyphen/>
        <w:t>прос;</w:t>
      </w:r>
    </w:p>
    <w:p w:rsidR="007669FF" w:rsidRPr="0038733B" w:rsidRDefault="007669FF" w:rsidP="00902742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ind w:left="-284" w:right="-143"/>
        <w:jc w:val="both"/>
        <w:rPr>
          <w:rFonts w:eastAsia="Calibri"/>
          <w:color w:val="000000"/>
        </w:rPr>
      </w:pPr>
      <w:r w:rsidRPr="0038733B">
        <w:rPr>
          <w:rFonts w:eastAsia="Calibri"/>
          <w:color w:val="000000"/>
        </w:rPr>
        <w:t>неумение ответить на поставленный во</w:t>
      </w:r>
      <w:r w:rsidRPr="0038733B">
        <w:rPr>
          <w:rFonts w:eastAsia="Calibri"/>
          <w:color w:val="000000"/>
        </w:rPr>
        <w:softHyphen/>
        <w:t>прос или выполнить задание без помощи учителя;</w:t>
      </w:r>
    </w:p>
    <w:p w:rsidR="007669FF" w:rsidRPr="0038733B" w:rsidRDefault="007669FF" w:rsidP="00902742">
      <w:pPr>
        <w:numPr>
          <w:ilvl w:val="0"/>
          <w:numId w:val="15"/>
        </w:numPr>
        <w:tabs>
          <w:tab w:val="clear" w:pos="720"/>
          <w:tab w:val="left" w:pos="360"/>
        </w:tabs>
        <w:ind w:left="-284" w:right="-143"/>
        <w:jc w:val="both"/>
        <w:rPr>
          <w:rFonts w:eastAsia="Calibri"/>
          <w:color w:val="000000"/>
        </w:rPr>
      </w:pPr>
      <w:r w:rsidRPr="0038733B">
        <w:rPr>
          <w:rFonts w:eastAsia="Calibri"/>
          <w:color w:val="000000"/>
        </w:rPr>
        <w:t>при правильном выполнении задания не</w:t>
      </w:r>
      <w:r w:rsidRPr="0038733B">
        <w:rPr>
          <w:rFonts w:eastAsia="Calibri"/>
          <w:color w:val="000000"/>
        </w:rPr>
        <w:softHyphen/>
        <w:t xml:space="preserve"> умение дать соответствующие объяснения.</w:t>
      </w:r>
    </w:p>
    <w:p w:rsidR="007669FF" w:rsidRPr="0038733B" w:rsidRDefault="007669FF" w:rsidP="00902742">
      <w:pPr>
        <w:shd w:val="clear" w:color="auto" w:fill="FFFFFF"/>
        <w:ind w:left="-284" w:right="-143"/>
        <w:jc w:val="both"/>
        <w:rPr>
          <w:rFonts w:eastAsia="Calibri"/>
          <w:b/>
          <w:bCs/>
        </w:rPr>
      </w:pPr>
      <w:r w:rsidRPr="0038733B">
        <w:rPr>
          <w:rFonts w:eastAsia="Calibri"/>
          <w:b/>
          <w:bCs/>
          <w:i/>
          <w:iCs/>
          <w:color w:val="000000"/>
        </w:rPr>
        <w:t>Недочеты:</w:t>
      </w:r>
    </w:p>
    <w:p w:rsidR="007669FF" w:rsidRPr="0038733B" w:rsidRDefault="007669FF" w:rsidP="00902742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ind w:left="-284" w:right="-143"/>
        <w:jc w:val="both"/>
        <w:rPr>
          <w:rFonts w:eastAsia="Calibri"/>
          <w:color w:val="000000"/>
        </w:rPr>
      </w:pPr>
      <w:r w:rsidRPr="0038733B">
        <w:rPr>
          <w:rFonts w:eastAsia="Calibri"/>
          <w:color w:val="000000"/>
        </w:rPr>
        <w:t>неточный или неполный ответ на постав</w:t>
      </w:r>
      <w:r w:rsidRPr="0038733B">
        <w:rPr>
          <w:rFonts w:eastAsia="Calibri"/>
          <w:color w:val="000000"/>
        </w:rPr>
        <w:softHyphen/>
        <w:t>ленный вопрос;</w:t>
      </w:r>
    </w:p>
    <w:p w:rsidR="007669FF" w:rsidRPr="0038733B" w:rsidRDefault="007669FF" w:rsidP="00902742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ind w:left="-284" w:right="-143"/>
        <w:jc w:val="both"/>
        <w:rPr>
          <w:rFonts w:eastAsia="Calibri"/>
          <w:color w:val="000000"/>
        </w:rPr>
      </w:pPr>
      <w:r w:rsidRPr="0038733B">
        <w:rPr>
          <w:rFonts w:eastAsia="Calibri"/>
          <w:color w:val="000000"/>
        </w:rPr>
        <w:t>при правильном ответе неумение само</w:t>
      </w:r>
      <w:r w:rsidRPr="0038733B">
        <w:rPr>
          <w:rFonts w:eastAsia="Calibri"/>
          <w:color w:val="000000"/>
        </w:rPr>
        <w:softHyphen/>
        <w:t>стоятельно или полно обосновать и проиллюс</w:t>
      </w:r>
      <w:r w:rsidRPr="0038733B">
        <w:rPr>
          <w:rFonts w:eastAsia="Calibri"/>
          <w:color w:val="000000"/>
        </w:rPr>
        <w:softHyphen/>
        <w:t>трировать его;</w:t>
      </w:r>
    </w:p>
    <w:p w:rsidR="007669FF" w:rsidRPr="0038733B" w:rsidRDefault="007669FF" w:rsidP="00902742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  <w:tab w:val="left" w:pos="662"/>
        </w:tabs>
        <w:ind w:left="-284" w:right="-143"/>
        <w:jc w:val="both"/>
        <w:rPr>
          <w:rFonts w:eastAsia="Calibri"/>
        </w:rPr>
      </w:pPr>
      <w:r w:rsidRPr="0038733B">
        <w:rPr>
          <w:rFonts w:eastAsia="Calibri"/>
          <w:color w:val="000000"/>
        </w:rPr>
        <w:t>неумение точно сформулировать ответ решенной задачи;</w:t>
      </w:r>
    </w:p>
    <w:p w:rsidR="007669FF" w:rsidRPr="0038733B" w:rsidRDefault="007669FF" w:rsidP="00902742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ind w:left="-284" w:right="-143"/>
        <w:jc w:val="both"/>
        <w:rPr>
          <w:rFonts w:eastAsia="Calibri"/>
        </w:rPr>
      </w:pPr>
      <w:r w:rsidRPr="0038733B">
        <w:rPr>
          <w:rFonts w:eastAsia="Calibri"/>
          <w:color w:val="000000"/>
        </w:rPr>
        <w:t>медленный темп выполнения задания, не являющийся индивидуальной особенностью школьника;</w:t>
      </w:r>
    </w:p>
    <w:p w:rsidR="007669FF" w:rsidRPr="0038733B" w:rsidRDefault="007669FF" w:rsidP="00902742">
      <w:pPr>
        <w:numPr>
          <w:ilvl w:val="0"/>
          <w:numId w:val="16"/>
        </w:numPr>
        <w:tabs>
          <w:tab w:val="clear" w:pos="720"/>
          <w:tab w:val="left" w:pos="360"/>
        </w:tabs>
        <w:ind w:left="-284" w:right="-143"/>
        <w:jc w:val="both"/>
        <w:rPr>
          <w:rFonts w:eastAsia="Calibri"/>
        </w:rPr>
      </w:pPr>
      <w:r w:rsidRPr="0038733B">
        <w:rPr>
          <w:rFonts w:eastAsia="Calibri"/>
          <w:color w:val="000000"/>
        </w:rPr>
        <w:t>неправильное произношение математи</w:t>
      </w:r>
      <w:r w:rsidRPr="0038733B">
        <w:rPr>
          <w:rFonts w:eastAsia="Calibri"/>
          <w:color w:val="000000"/>
        </w:rPr>
        <w:softHyphen/>
        <w:t>ческих терминов.</w:t>
      </w:r>
    </w:p>
    <w:p w:rsidR="007669FF" w:rsidRPr="0038733B" w:rsidRDefault="007669FF" w:rsidP="00902742">
      <w:pPr>
        <w:pStyle w:val="afb"/>
        <w:spacing w:after="0"/>
        <w:ind w:left="-284" w:right="-143"/>
        <w:jc w:val="both"/>
      </w:pPr>
      <w:r w:rsidRPr="0038733B">
        <w:t>За грамматические ошибки, допущенные в работе, оценка по математике не снижается.</w:t>
      </w:r>
    </w:p>
    <w:p w:rsidR="00E828B9" w:rsidRPr="0038733B" w:rsidRDefault="007669FF" w:rsidP="0006050F">
      <w:pPr>
        <w:shd w:val="clear" w:color="auto" w:fill="FFFFFF"/>
        <w:ind w:left="-284" w:right="-143" w:firstLine="720"/>
        <w:jc w:val="both"/>
        <w:rPr>
          <w:rFonts w:eastAsia="Calibri"/>
        </w:rPr>
      </w:pPr>
      <w:r w:rsidRPr="0038733B">
        <w:rPr>
          <w:rFonts w:eastAsia="Calibri"/>
          <w:color w:val="000000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7669FF" w:rsidRPr="0038733B" w:rsidRDefault="007669FF" w:rsidP="00902742">
      <w:pPr>
        <w:shd w:val="clear" w:color="auto" w:fill="FFFFFF"/>
        <w:ind w:left="-284" w:right="-143"/>
        <w:jc w:val="both"/>
        <w:rPr>
          <w:rFonts w:eastAsia="Calibri"/>
          <w:b/>
          <w:bCs/>
          <w:i/>
          <w:iCs/>
          <w:color w:val="000000"/>
        </w:rPr>
      </w:pPr>
      <w:r w:rsidRPr="0038733B">
        <w:rPr>
          <w:rFonts w:eastAsia="Calibri"/>
          <w:b/>
          <w:bCs/>
          <w:i/>
          <w:iCs/>
          <w:color w:val="000000"/>
        </w:rPr>
        <w:t>Характеристика цифровой оценки (отметки)</w:t>
      </w:r>
    </w:p>
    <w:p w:rsidR="007669FF" w:rsidRPr="0038733B" w:rsidRDefault="007669FF" w:rsidP="00902742">
      <w:pPr>
        <w:shd w:val="clear" w:color="auto" w:fill="FFFFFF"/>
        <w:ind w:left="-284" w:right="-143" w:firstLine="720"/>
        <w:jc w:val="both"/>
        <w:rPr>
          <w:rFonts w:eastAsia="Calibri"/>
          <w:color w:val="000000"/>
        </w:rPr>
      </w:pPr>
      <w:r w:rsidRPr="0038733B">
        <w:rPr>
          <w:rFonts w:eastAsia="Calibri"/>
          <w:b/>
          <w:bCs/>
          <w:i/>
          <w:iCs/>
          <w:color w:val="000000"/>
        </w:rPr>
        <w:t>«5» («отлично»)</w:t>
      </w:r>
      <w:r w:rsidRPr="0038733B">
        <w:rPr>
          <w:rFonts w:eastAsia="Calibri"/>
          <w:color w:val="000000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7669FF" w:rsidRPr="0038733B" w:rsidRDefault="007669FF" w:rsidP="00902742">
      <w:pPr>
        <w:shd w:val="clear" w:color="auto" w:fill="FFFFFF"/>
        <w:ind w:left="-284" w:right="-143" w:firstLine="720"/>
        <w:jc w:val="both"/>
        <w:rPr>
          <w:rFonts w:eastAsia="Calibri"/>
          <w:color w:val="000000"/>
        </w:rPr>
      </w:pPr>
      <w:r w:rsidRPr="0038733B">
        <w:rPr>
          <w:rFonts w:eastAsia="Calibri"/>
          <w:b/>
          <w:bCs/>
          <w:i/>
          <w:iCs/>
          <w:color w:val="000000"/>
        </w:rPr>
        <w:t>«4» («хорошо»)</w:t>
      </w:r>
      <w:r w:rsidRPr="0038733B">
        <w:rPr>
          <w:rFonts w:eastAsia="Calibri"/>
          <w:color w:val="00000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7669FF" w:rsidRPr="0038733B" w:rsidRDefault="007669FF" w:rsidP="00902742">
      <w:pPr>
        <w:shd w:val="clear" w:color="auto" w:fill="FFFFFF"/>
        <w:ind w:left="-284" w:right="-143" w:firstLine="720"/>
        <w:jc w:val="both"/>
        <w:rPr>
          <w:rFonts w:eastAsia="Calibri"/>
          <w:color w:val="000000"/>
        </w:rPr>
      </w:pPr>
      <w:r w:rsidRPr="0038733B">
        <w:rPr>
          <w:rFonts w:eastAsia="Calibri"/>
          <w:b/>
          <w:bCs/>
          <w:i/>
          <w:iCs/>
          <w:color w:val="000000"/>
        </w:rPr>
        <w:t>«3» («удовлетворительно»)</w:t>
      </w:r>
      <w:r w:rsidRPr="0038733B">
        <w:rPr>
          <w:rFonts w:eastAsia="Calibri"/>
          <w:color w:val="00000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7669FF" w:rsidRPr="0038733B" w:rsidRDefault="007669FF" w:rsidP="00902742">
      <w:pPr>
        <w:shd w:val="clear" w:color="auto" w:fill="FFFFFF"/>
        <w:ind w:left="-284" w:right="-143" w:firstLine="720"/>
        <w:jc w:val="both"/>
        <w:rPr>
          <w:rFonts w:eastAsia="Calibri"/>
          <w:color w:val="000000"/>
        </w:rPr>
      </w:pPr>
      <w:r w:rsidRPr="0038733B">
        <w:rPr>
          <w:rFonts w:eastAsia="Calibri"/>
          <w:b/>
          <w:bCs/>
          <w:i/>
          <w:iCs/>
          <w:color w:val="000000"/>
        </w:rPr>
        <w:t>«2» («плохо»)</w:t>
      </w:r>
      <w:r w:rsidRPr="0038733B">
        <w:rPr>
          <w:rFonts w:eastAsia="Calibri"/>
          <w:color w:val="00000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</w:t>
      </w:r>
      <w:r w:rsidRPr="0038733B">
        <w:rPr>
          <w:rFonts w:eastAsia="Calibri"/>
          <w:color w:val="000000"/>
        </w:rPr>
        <w:lastRenderedPageBreak/>
        <w:t xml:space="preserve">недочетов по пройденному материалу; нарушение логики; неполнота, </w:t>
      </w:r>
      <w:proofErr w:type="spellStart"/>
      <w:r w:rsidRPr="0038733B">
        <w:rPr>
          <w:rFonts w:eastAsia="Calibri"/>
          <w:color w:val="000000"/>
        </w:rPr>
        <w:t>нераскрытость</w:t>
      </w:r>
      <w:proofErr w:type="spellEnd"/>
      <w:r w:rsidRPr="0038733B">
        <w:rPr>
          <w:rFonts w:eastAsia="Calibri"/>
          <w:color w:val="000000"/>
        </w:rPr>
        <w:t xml:space="preserve"> обсуждаемого вопроса, отсутствие аргументации либо ошибочность ее основных положений.</w:t>
      </w:r>
    </w:p>
    <w:p w:rsidR="007669FF" w:rsidRPr="0038733B" w:rsidRDefault="007669FF" w:rsidP="00902742">
      <w:pPr>
        <w:shd w:val="clear" w:color="auto" w:fill="FFFFFF"/>
        <w:ind w:left="-284" w:right="-143"/>
        <w:jc w:val="both"/>
        <w:rPr>
          <w:rFonts w:eastAsia="Calibri"/>
          <w:b/>
          <w:bCs/>
          <w:i/>
          <w:iCs/>
          <w:color w:val="000000"/>
        </w:rPr>
      </w:pPr>
      <w:r w:rsidRPr="0038733B">
        <w:rPr>
          <w:rFonts w:eastAsia="Calibri"/>
          <w:b/>
          <w:bCs/>
          <w:i/>
          <w:iCs/>
          <w:color w:val="000000"/>
        </w:rPr>
        <w:t>Оценка письменных работ по математике.</w:t>
      </w:r>
    </w:p>
    <w:p w:rsidR="007669FF" w:rsidRPr="0038733B" w:rsidRDefault="007669FF" w:rsidP="00902742">
      <w:pPr>
        <w:shd w:val="clear" w:color="auto" w:fill="FFFFFF"/>
        <w:ind w:left="-284" w:right="-143"/>
        <w:jc w:val="both"/>
        <w:rPr>
          <w:rFonts w:eastAsia="Calibri"/>
        </w:rPr>
      </w:pPr>
      <w:r w:rsidRPr="0038733B">
        <w:rPr>
          <w:rFonts w:eastAsia="Calibri"/>
          <w:b/>
          <w:bCs/>
          <w:i/>
          <w:iCs/>
          <w:color w:val="000000"/>
        </w:rPr>
        <w:t>Работа, состоящая из примеров</w:t>
      </w:r>
    </w:p>
    <w:p w:rsidR="007669FF" w:rsidRPr="0038733B" w:rsidRDefault="007669FF" w:rsidP="00902742">
      <w:pPr>
        <w:numPr>
          <w:ilvl w:val="0"/>
          <w:numId w:val="17"/>
        </w:numPr>
        <w:shd w:val="clear" w:color="auto" w:fill="FFFFFF"/>
        <w:tabs>
          <w:tab w:val="left" w:pos="0"/>
          <w:tab w:val="left" w:pos="180"/>
        </w:tabs>
        <w:ind w:left="-284" w:right="-143" w:firstLine="720"/>
        <w:jc w:val="both"/>
        <w:rPr>
          <w:rFonts w:eastAsia="Calibri"/>
          <w:color w:val="000000"/>
        </w:rPr>
      </w:pPr>
      <w:r w:rsidRPr="0038733B">
        <w:rPr>
          <w:rFonts w:eastAsia="Calibri"/>
          <w:color w:val="000000"/>
        </w:rPr>
        <w:t xml:space="preserve">«5» </w:t>
      </w:r>
      <w:r w:rsidRPr="0038733B">
        <w:rPr>
          <w:rFonts w:eastAsia="Calibri"/>
        </w:rPr>
        <w:t xml:space="preserve">– </w:t>
      </w:r>
      <w:r w:rsidRPr="0038733B">
        <w:rPr>
          <w:rFonts w:eastAsia="Calibri"/>
          <w:color w:val="000000"/>
        </w:rPr>
        <w:t>без ошибок.</w:t>
      </w:r>
    </w:p>
    <w:p w:rsidR="007669FF" w:rsidRPr="0038733B" w:rsidRDefault="007669FF" w:rsidP="00902742">
      <w:pPr>
        <w:numPr>
          <w:ilvl w:val="0"/>
          <w:numId w:val="17"/>
        </w:numPr>
        <w:shd w:val="clear" w:color="auto" w:fill="FFFFFF"/>
        <w:tabs>
          <w:tab w:val="left" w:pos="0"/>
          <w:tab w:val="left" w:pos="180"/>
        </w:tabs>
        <w:ind w:left="-284" w:right="-143" w:firstLine="720"/>
        <w:jc w:val="both"/>
        <w:rPr>
          <w:rFonts w:eastAsia="Calibri"/>
          <w:color w:val="000000"/>
        </w:rPr>
      </w:pPr>
      <w:r w:rsidRPr="0038733B">
        <w:rPr>
          <w:rFonts w:eastAsia="Calibri"/>
          <w:color w:val="000000"/>
        </w:rPr>
        <w:t xml:space="preserve">«4» </w:t>
      </w:r>
      <w:r w:rsidRPr="0038733B">
        <w:rPr>
          <w:rFonts w:eastAsia="Calibri"/>
        </w:rPr>
        <w:t xml:space="preserve">– </w:t>
      </w:r>
      <w:r w:rsidRPr="0038733B">
        <w:rPr>
          <w:rFonts w:eastAsia="Calibri"/>
          <w:color w:val="000000"/>
        </w:rPr>
        <w:t xml:space="preserve">1 грубая и 1 </w:t>
      </w:r>
      <w:r w:rsidRPr="0038733B">
        <w:rPr>
          <w:rFonts w:eastAsia="Calibri"/>
        </w:rPr>
        <w:t xml:space="preserve">– </w:t>
      </w:r>
      <w:r w:rsidRPr="0038733B">
        <w:rPr>
          <w:rFonts w:eastAsia="Calibri"/>
          <w:color w:val="000000"/>
        </w:rPr>
        <w:t>2 негрубые ошибки.</w:t>
      </w:r>
    </w:p>
    <w:p w:rsidR="007669FF" w:rsidRPr="0038733B" w:rsidRDefault="007669FF" w:rsidP="00902742">
      <w:pPr>
        <w:numPr>
          <w:ilvl w:val="0"/>
          <w:numId w:val="17"/>
        </w:numPr>
        <w:shd w:val="clear" w:color="auto" w:fill="FFFFFF"/>
        <w:tabs>
          <w:tab w:val="left" w:pos="0"/>
          <w:tab w:val="left" w:pos="180"/>
        </w:tabs>
        <w:ind w:left="-284" w:right="-143" w:firstLine="720"/>
        <w:jc w:val="both"/>
        <w:rPr>
          <w:rFonts w:eastAsia="Calibri"/>
          <w:color w:val="000000"/>
        </w:rPr>
      </w:pPr>
      <w:r w:rsidRPr="0038733B">
        <w:rPr>
          <w:rFonts w:eastAsia="Calibri"/>
          <w:color w:val="000000"/>
        </w:rPr>
        <w:t xml:space="preserve">«3» </w:t>
      </w:r>
      <w:r w:rsidRPr="0038733B">
        <w:rPr>
          <w:rFonts w:eastAsia="Calibri"/>
        </w:rPr>
        <w:t xml:space="preserve">– </w:t>
      </w:r>
      <w:r w:rsidRPr="0038733B">
        <w:rPr>
          <w:rFonts w:eastAsia="Calibri"/>
          <w:color w:val="000000"/>
        </w:rPr>
        <w:t xml:space="preserve">2 </w:t>
      </w:r>
      <w:r w:rsidRPr="0038733B">
        <w:rPr>
          <w:rFonts w:eastAsia="Calibri"/>
        </w:rPr>
        <w:t xml:space="preserve">– </w:t>
      </w:r>
      <w:r w:rsidRPr="0038733B">
        <w:rPr>
          <w:rFonts w:eastAsia="Calibri"/>
          <w:color w:val="000000"/>
        </w:rPr>
        <w:t xml:space="preserve">3 грубых и 1 </w:t>
      </w:r>
      <w:r w:rsidRPr="0038733B">
        <w:rPr>
          <w:rFonts w:eastAsia="Calibri"/>
        </w:rPr>
        <w:t xml:space="preserve">– </w:t>
      </w:r>
      <w:r w:rsidRPr="0038733B">
        <w:rPr>
          <w:rFonts w:eastAsia="Calibri"/>
          <w:color w:val="000000"/>
        </w:rPr>
        <w:t>2 негрубые ошибки или 3 и более негрубых ошибки.</w:t>
      </w:r>
    </w:p>
    <w:p w:rsidR="007669FF" w:rsidRDefault="007669FF" w:rsidP="00902742">
      <w:pPr>
        <w:numPr>
          <w:ilvl w:val="0"/>
          <w:numId w:val="17"/>
        </w:numPr>
        <w:shd w:val="clear" w:color="auto" w:fill="FFFFFF"/>
        <w:tabs>
          <w:tab w:val="left" w:pos="0"/>
          <w:tab w:val="left" w:pos="180"/>
        </w:tabs>
        <w:ind w:left="-284" w:right="-143" w:firstLine="720"/>
        <w:jc w:val="both"/>
        <w:rPr>
          <w:rFonts w:eastAsia="Calibri"/>
          <w:color w:val="000000"/>
        </w:rPr>
      </w:pPr>
      <w:r w:rsidRPr="0038733B">
        <w:rPr>
          <w:rFonts w:eastAsia="Calibri"/>
          <w:color w:val="000000"/>
        </w:rPr>
        <w:t xml:space="preserve">«2» </w:t>
      </w:r>
      <w:r w:rsidRPr="0038733B">
        <w:rPr>
          <w:rFonts w:eastAsia="Calibri"/>
        </w:rPr>
        <w:t xml:space="preserve">– </w:t>
      </w:r>
      <w:r w:rsidRPr="0038733B">
        <w:rPr>
          <w:rFonts w:eastAsia="Calibri"/>
          <w:color w:val="000000"/>
        </w:rPr>
        <w:t>4 и более грубых ошибки.</w:t>
      </w:r>
    </w:p>
    <w:p w:rsidR="007669FF" w:rsidRPr="0038733B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b/>
          <w:sz w:val="24"/>
          <w:szCs w:val="24"/>
        </w:rPr>
      </w:pPr>
      <w:r w:rsidRPr="0038733B">
        <w:rPr>
          <w:rFonts w:ascii="Times New Roman" w:hAnsi="Times New Roman"/>
          <w:b/>
          <w:sz w:val="24"/>
          <w:szCs w:val="24"/>
        </w:rPr>
        <w:t>Контрольная работа. Задачи.</w:t>
      </w:r>
    </w:p>
    <w:p w:rsidR="007669FF" w:rsidRPr="0038733B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38733B">
        <w:rPr>
          <w:rFonts w:ascii="Times New Roman" w:hAnsi="Times New Roman"/>
          <w:sz w:val="24"/>
          <w:szCs w:val="24"/>
        </w:rPr>
        <w:t>«5» - без ошибок;</w:t>
      </w:r>
    </w:p>
    <w:p w:rsidR="007669FF" w:rsidRPr="0038733B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38733B">
        <w:rPr>
          <w:rFonts w:ascii="Times New Roman" w:hAnsi="Times New Roman"/>
          <w:sz w:val="24"/>
          <w:szCs w:val="24"/>
        </w:rPr>
        <w:t>«4» - 1-2 негрубые ошибки; если нет ошибок в ходе решения задач, но допущены 2 вычислительные ошибки;</w:t>
      </w:r>
    </w:p>
    <w:p w:rsidR="007669FF" w:rsidRPr="0038733B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38733B">
        <w:rPr>
          <w:rFonts w:ascii="Times New Roman" w:hAnsi="Times New Roman"/>
          <w:sz w:val="24"/>
          <w:szCs w:val="24"/>
        </w:rPr>
        <w:t xml:space="preserve">«3» - 2-3 ошибки (более ½ </w:t>
      </w:r>
      <w:proofErr w:type="gramStart"/>
      <w:r w:rsidRPr="0038733B">
        <w:rPr>
          <w:rFonts w:ascii="Times New Roman" w:hAnsi="Times New Roman"/>
          <w:sz w:val="24"/>
          <w:szCs w:val="24"/>
        </w:rPr>
        <w:t>сделано</w:t>
      </w:r>
      <w:proofErr w:type="gramEnd"/>
      <w:r w:rsidRPr="0038733B">
        <w:rPr>
          <w:rFonts w:ascii="Times New Roman" w:hAnsi="Times New Roman"/>
          <w:sz w:val="24"/>
          <w:szCs w:val="24"/>
        </w:rPr>
        <w:t xml:space="preserve"> верно), если допущена одна ошибка в ходе решения задачи, независимо 2 или 3 задачи и одна вычислительная ошибка или если вычислительных ошибок нет, но  не решена 1 задача;</w:t>
      </w:r>
    </w:p>
    <w:p w:rsidR="007669FF" w:rsidRPr="0038733B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38733B">
        <w:rPr>
          <w:rFonts w:ascii="Times New Roman" w:hAnsi="Times New Roman"/>
          <w:sz w:val="24"/>
          <w:szCs w:val="24"/>
        </w:rPr>
        <w:t>«2» - 3 и более ошибок или если допущены ошибки в ходе решения двух задач или допущена одна ошибка в ходе решения задач и 2 вычислительные ошибки в других задачах.</w:t>
      </w:r>
    </w:p>
    <w:p w:rsidR="007669FF" w:rsidRPr="00AC7DDD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AC7DDD">
        <w:rPr>
          <w:rFonts w:ascii="Times New Roman" w:hAnsi="Times New Roman"/>
          <w:b/>
          <w:i/>
          <w:sz w:val="24"/>
          <w:szCs w:val="24"/>
        </w:rPr>
        <w:t>Комбинированная контрольная работа.</w:t>
      </w:r>
    </w:p>
    <w:p w:rsidR="007669FF" w:rsidRPr="0038733B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38733B">
        <w:rPr>
          <w:rFonts w:ascii="Times New Roman" w:hAnsi="Times New Roman"/>
          <w:sz w:val="24"/>
          <w:szCs w:val="24"/>
        </w:rPr>
        <w:t>«5» - без ошибок;</w:t>
      </w:r>
    </w:p>
    <w:p w:rsidR="007669FF" w:rsidRPr="0038733B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38733B">
        <w:rPr>
          <w:rFonts w:ascii="Times New Roman" w:hAnsi="Times New Roman"/>
          <w:sz w:val="24"/>
          <w:szCs w:val="24"/>
        </w:rPr>
        <w:t>«4» - 1-2 ошибки, но не в задаче;</w:t>
      </w:r>
    </w:p>
    <w:p w:rsidR="007669FF" w:rsidRPr="0038733B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38733B">
        <w:rPr>
          <w:rFonts w:ascii="Times New Roman" w:hAnsi="Times New Roman"/>
          <w:sz w:val="24"/>
          <w:szCs w:val="24"/>
        </w:rPr>
        <w:t>«3» - 2-3 ошибки, 3-4 негрубые, но ход решения задачи верен; если одна ошибка в ходе решения задачи, но все другие задания без ошибок;</w:t>
      </w:r>
    </w:p>
    <w:p w:rsidR="007669FF" w:rsidRPr="0038733B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38733B">
        <w:rPr>
          <w:rFonts w:ascii="Times New Roman" w:hAnsi="Times New Roman"/>
          <w:sz w:val="24"/>
          <w:szCs w:val="24"/>
        </w:rPr>
        <w:t xml:space="preserve"> «2» - не решена задача или более 4-х грубых ошибок или более 5 вычислительных ошибок.</w:t>
      </w:r>
    </w:p>
    <w:p w:rsidR="007669FF" w:rsidRPr="00AC7DDD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i/>
          <w:sz w:val="24"/>
          <w:szCs w:val="24"/>
        </w:rPr>
      </w:pPr>
      <w:r w:rsidRPr="00AC7DDD">
        <w:rPr>
          <w:rFonts w:ascii="Times New Roman" w:hAnsi="Times New Roman"/>
          <w:b/>
          <w:i/>
          <w:sz w:val="24"/>
          <w:szCs w:val="24"/>
        </w:rPr>
        <w:t>Если к/р состоит из двух задач и примеров</w:t>
      </w:r>
      <w:r w:rsidRPr="00AC7DDD">
        <w:rPr>
          <w:rFonts w:ascii="Times New Roman" w:hAnsi="Times New Roman"/>
          <w:i/>
          <w:sz w:val="24"/>
          <w:szCs w:val="24"/>
        </w:rPr>
        <w:t>:</w:t>
      </w:r>
    </w:p>
    <w:p w:rsidR="007669FF" w:rsidRPr="0038733B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38733B">
        <w:rPr>
          <w:rFonts w:ascii="Times New Roman" w:hAnsi="Times New Roman"/>
          <w:sz w:val="24"/>
          <w:szCs w:val="24"/>
        </w:rPr>
        <w:t>«4» - если 1-2 вычислительные ошибки;</w:t>
      </w:r>
    </w:p>
    <w:p w:rsidR="007669FF" w:rsidRPr="0038733B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38733B">
        <w:rPr>
          <w:rFonts w:ascii="Times New Roman" w:hAnsi="Times New Roman"/>
          <w:sz w:val="24"/>
          <w:szCs w:val="24"/>
        </w:rPr>
        <w:t>«3» - если 1 ошибка в ходе решения одной задачи при правильном выполнении всех остальных заданий или допущено 3-4 вычислительные ошибки при отсутствии ошибок в ходе решения задач;</w:t>
      </w:r>
    </w:p>
    <w:p w:rsidR="007669FF" w:rsidRPr="00AC7DDD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38733B">
        <w:rPr>
          <w:rFonts w:ascii="Times New Roman" w:hAnsi="Times New Roman"/>
          <w:sz w:val="24"/>
          <w:szCs w:val="24"/>
        </w:rPr>
        <w:t>«2» - если допущены ошибки в ходе решения двух задач или в ходе решения одной из задач и 4 вычислительных ошибок или при решении задач и примеров более 6 ошибок.</w:t>
      </w:r>
    </w:p>
    <w:p w:rsidR="007669FF" w:rsidRPr="00AC7DDD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AC7DDD">
        <w:rPr>
          <w:rFonts w:ascii="Times New Roman" w:hAnsi="Times New Roman"/>
          <w:b/>
          <w:i/>
          <w:sz w:val="24"/>
          <w:szCs w:val="24"/>
        </w:rPr>
        <w:t>Математический диктант.</w:t>
      </w:r>
    </w:p>
    <w:p w:rsidR="007669FF" w:rsidRPr="0038733B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38733B">
        <w:rPr>
          <w:rFonts w:ascii="Times New Roman" w:hAnsi="Times New Roman"/>
          <w:sz w:val="24"/>
          <w:szCs w:val="24"/>
        </w:rPr>
        <w:t>Включает 12 и более заданий.</w:t>
      </w:r>
    </w:p>
    <w:p w:rsidR="007669FF" w:rsidRPr="0038733B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38733B">
        <w:rPr>
          <w:rFonts w:ascii="Times New Roman" w:hAnsi="Times New Roman"/>
          <w:sz w:val="24"/>
          <w:szCs w:val="24"/>
        </w:rPr>
        <w:t>«5» - если все задания решены верно;</w:t>
      </w:r>
    </w:p>
    <w:p w:rsidR="007669FF" w:rsidRPr="0038733B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38733B">
        <w:rPr>
          <w:rFonts w:ascii="Times New Roman" w:hAnsi="Times New Roman"/>
          <w:sz w:val="24"/>
          <w:szCs w:val="24"/>
        </w:rPr>
        <w:t>«4» - если выполнено не верно 1/5 от их общего числа;</w:t>
      </w:r>
    </w:p>
    <w:p w:rsidR="007669FF" w:rsidRPr="0038733B" w:rsidRDefault="007669FF" w:rsidP="00902742">
      <w:pPr>
        <w:pStyle w:val="a3"/>
        <w:numPr>
          <w:ilvl w:val="0"/>
          <w:numId w:val="17"/>
        </w:numPr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38733B">
        <w:rPr>
          <w:rFonts w:ascii="Times New Roman" w:hAnsi="Times New Roman"/>
          <w:sz w:val="24"/>
          <w:szCs w:val="24"/>
        </w:rPr>
        <w:t>«3» - если выполнено не верно ¼ от их общего числа;</w:t>
      </w:r>
    </w:p>
    <w:p w:rsidR="00E828B9" w:rsidRPr="00E828B9" w:rsidRDefault="007669FF" w:rsidP="00E828B9">
      <w:pPr>
        <w:pStyle w:val="a3"/>
        <w:numPr>
          <w:ilvl w:val="0"/>
          <w:numId w:val="17"/>
        </w:numPr>
        <w:spacing w:line="276" w:lineRule="auto"/>
        <w:ind w:left="-284" w:right="-143"/>
      </w:pPr>
      <w:r w:rsidRPr="0006050F">
        <w:rPr>
          <w:rFonts w:ascii="Times New Roman" w:hAnsi="Times New Roman"/>
          <w:sz w:val="24"/>
          <w:szCs w:val="24"/>
        </w:rPr>
        <w:t xml:space="preserve">«2» - если выполнено </w:t>
      </w:r>
      <w:proofErr w:type="gramStart"/>
      <w:r w:rsidRPr="0006050F">
        <w:rPr>
          <w:rFonts w:ascii="Times New Roman" w:hAnsi="Times New Roman"/>
          <w:sz w:val="24"/>
          <w:szCs w:val="24"/>
        </w:rPr>
        <w:t>не верно</w:t>
      </w:r>
      <w:proofErr w:type="gramEnd"/>
      <w:r w:rsidRPr="0006050F">
        <w:rPr>
          <w:rFonts w:ascii="Times New Roman" w:hAnsi="Times New Roman"/>
          <w:sz w:val="24"/>
          <w:szCs w:val="24"/>
        </w:rPr>
        <w:t xml:space="preserve"> ½ от их общего числа.</w:t>
      </w:r>
    </w:p>
    <w:p w:rsidR="007669FF" w:rsidRPr="00973915" w:rsidRDefault="007669FF" w:rsidP="007669FF">
      <w:pPr>
        <w:shd w:val="clear" w:color="auto" w:fill="FFFFFF"/>
        <w:ind w:left="720"/>
        <w:rPr>
          <w:i/>
          <w:color w:val="000000"/>
        </w:rPr>
      </w:pPr>
    </w:p>
    <w:p w:rsidR="007669FF" w:rsidRPr="00973915" w:rsidRDefault="00956235" w:rsidP="007669FF">
      <w:pPr>
        <w:ind w:left="567" w:right="-2"/>
        <w:jc w:val="center"/>
        <w:rPr>
          <w:b/>
        </w:rPr>
      </w:pPr>
      <w:r>
        <w:rPr>
          <w:b/>
        </w:rPr>
        <w:t>Раздел 2</w:t>
      </w:r>
      <w:r w:rsidR="007669FF" w:rsidRPr="00973915">
        <w:rPr>
          <w:b/>
        </w:rPr>
        <w:t>. Содержание учебного предмета «Математика» с указанием форм организации учебных занятий, основных видов учебной деятельности</w:t>
      </w:r>
    </w:p>
    <w:tbl>
      <w:tblPr>
        <w:tblStyle w:val="aff"/>
        <w:tblW w:w="0" w:type="auto"/>
        <w:tblInd w:w="-572" w:type="dxa"/>
        <w:tblLook w:val="04A0"/>
      </w:tblPr>
      <w:tblGrid>
        <w:gridCol w:w="4095"/>
        <w:gridCol w:w="3650"/>
        <w:gridCol w:w="2176"/>
      </w:tblGrid>
      <w:tr w:rsidR="007669FF" w:rsidRPr="00973915" w:rsidTr="005D6FF3">
        <w:tc>
          <w:tcPr>
            <w:tcW w:w="4095" w:type="dxa"/>
          </w:tcPr>
          <w:p w:rsidR="007669FF" w:rsidRPr="00973915" w:rsidRDefault="007669FF" w:rsidP="002C71D7">
            <w:pPr>
              <w:ind w:right="-2"/>
              <w:jc w:val="center"/>
            </w:pPr>
            <w:r w:rsidRPr="00973915">
              <w:t>Содержание учебного предмета</w:t>
            </w:r>
          </w:p>
        </w:tc>
        <w:tc>
          <w:tcPr>
            <w:tcW w:w="3646" w:type="dxa"/>
          </w:tcPr>
          <w:p w:rsidR="007669FF" w:rsidRPr="00973915" w:rsidRDefault="007669FF" w:rsidP="002C71D7">
            <w:pPr>
              <w:ind w:right="-2"/>
              <w:jc w:val="center"/>
            </w:pPr>
            <w:r w:rsidRPr="00973915">
              <w:t>Основные виды учебной деятельности</w:t>
            </w:r>
          </w:p>
        </w:tc>
        <w:tc>
          <w:tcPr>
            <w:tcW w:w="2176" w:type="dxa"/>
          </w:tcPr>
          <w:p w:rsidR="007669FF" w:rsidRPr="00973915" w:rsidRDefault="007669FF" w:rsidP="002C71D7">
            <w:pPr>
              <w:ind w:right="-2"/>
              <w:jc w:val="center"/>
            </w:pPr>
            <w:r w:rsidRPr="00973915">
              <w:t>Формы организации учебных занятий</w:t>
            </w:r>
          </w:p>
        </w:tc>
      </w:tr>
      <w:tr w:rsidR="007669FF" w:rsidRPr="00973915" w:rsidTr="005D6FF3">
        <w:tc>
          <w:tcPr>
            <w:tcW w:w="4095" w:type="dxa"/>
          </w:tcPr>
          <w:p w:rsidR="007669FF" w:rsidRPr="009661DB" w:rsidRDefault="007669FF" w:rsidP="002C71D7">
            <w:pPr>
              <w:jc w:val="center"/>
              <w:rPr>
                <w:b/>
              </w:rPr>
            </w:pPr>
            <w:r w:rsidRPr="009661DB">
              <w:rPr>
                <w:b/>
              </w:rPr>
              <w:t>Числа от 1 до 100. Нумерация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      </w:r>
          </w:p>
          <w:p w:rsidR="007669FF" w:rsidRPr="009661DB" w:rsidRDefault="007669FF" w:rsidP="002C71D7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 xml:space="preserve">Устная и письменная нумерация двузначных чисел. Разряд десятков и </w:t>
            </w: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разряд единиц, их место в записи чисел.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Длина. Единица измерения длины – метр. Соотношения между единицами измерения длины.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Перевод именованных чисел в заданные единицы (раздробление и превращение).</w:t>
            </w:r>
          </w:p>
          <w:p w:rsidR="007669FF" w:rsidRPr="009661DB" w:rsidRDefault="007669FF" w:rsidP="002C7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Простые и составные текстовые задачи.</w:t>
            </w:r>
            <w:r w:rsidRPr="00966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9FF" w:rsidRPr="00973915" w:rsidRDefault="007669FF" w:rsidP="002C71D7">
            <w:pPr>
              <w:ind w:right="-2"/>
              <w:jc w:val="center"/>
            </w:pPr>
          </w:p>
        </w:tc>
        <w:tc>
          <w:tcPr>
            <w:tcW w:w="3646" w:type="dxa"/>
          </w:tcPr>
          <w:p w:rsidR="007669FF" w:rsidRPr="00830EA5" w:rsidRDefault="007669FF" w:rsidP="002C71D7">
            <w:r w:rsidRPr="00830EA5">
              <w:rPr>
                <w:b/>
              </w:rPr>
              <w:lastRenderedPageBreak/>
              <w:t>Образовывать, называть</w:t>
            </w:r>
            <w:r w:rsidRPr="00830EA5">
              <w:t xml:space="preserve"> и </w:t>
            </w:r>
            <w:r w:rsidRPr="00830EA5">
              <w:rPr>
                <w:b/>
              </w:rPr>
              <w:t>записывать</w:t>
            </w:r>
            <w:r w:rsidRPr="00830EA5">
              <w:t xml:space="preserve"> числа в пределах 100.</w:t>
            </w:r>
          </w:p>
          <w:p w:rsidR="007669FF" w:rsidRPr="00830EA5" w:rsidRDefault="007669FF" w:rsidP="002C71D7">
            <w:r w:rsidRPr="00830EA5">
              <w:rPr>
                <w:b/>
              </w:rPr>
              <w:t>Сравнивать</w:t>
            </w:r>
            <w:r w:rsidRPr="00830EA5">
              <w:t xml:space="preserve"> числа и </w:t>
            </w:r>
            <w:r w:rsidRPr="00830EA5">
              <w:rPr>
                <w:b/>
              </w:rPr>
              <w:t>записывать</w:t>
            </w:r>
            <w:r w:rsidRPr="00830EA5">
              <w:t xml:space="preserve"> результат сравнения. </w:t>
            </w:r>
            <w:r w:rsidRPr="00830EA5">
              <w:br/>
            </w:r>
            <w:r w:rsidRPr="00830EA5">
              <w:rPr>
                <w:b/>
              </w:rPr>
              <w:t>Упорядочивать</w:t>
            </w:r>
            <w:r w:rsidRPr="00830EA5">
              <w:t xml:space="preserve"> заданные числа. </w:t>
            </w:r>
          </w:p>
          <w:p w:rsidR="007669FF" w:rsidRPr="00830EA5" w:rsidRDefault="007669FF" w:rsidP="002C71D7">
            <w:r w:rsidRPr="00830EA5">
              <w:rPr>
                <w:b/>
              </w:rPr>
              <w:t>Устанавливать</w:t>
            </w:r>
            <w:r w:rsidRPr="00830EA5">
              <w:t xml:space="preserve"> правило, по которому</w:t>
            </w:r>
            <w:r w:rsidRPr="00830EA5">
              <w:br/>
              <w:t xml:space="preserve">составлена числовая последовательность, </w:t>
            </w:r>
            <w:r w:rsidRPr="00830EA5">
              <w:rPr>
                <w:b/>
              </w:rPr>
              <w:t>продолжать</w:t>
            </w:r>
            <w:r w:rsidRPr="00830EA5">
              <w:t xml:space="preserve"> ее или </w:t>
            </w:r>
            <w:r w:rsidRPr="00830EA5">
              <w:rPr>
                <w:b/>
              </w:rPr>
              <w:t>восстанавливать</w:t>
            </w:r>
            <w:r w:rsidRPr="00830EA5">
              <w:t xml:space="preserve"> пропущенные в ней числа.</w:t>
            </w:r>
          </w:p>
          <w:p w:rsidR="007669FF" w:rsidRPr="00830EA5" w:rsidRDefault="007669FF" w:rsidP="002C71D7">
            <w:r w:rsidRPr="00830EA5">
              <w:rPr>
                <w:b/>
              </w:rPr>
              <w:t>Классифицировать</w:t>
            </w:r>
            <w:r w:rsidRPr="00830EA5">
              <w:t xml:space="preserve"> (объединять в </w:t>
            </w:r>
            <w:r w:rsidRPr="00830EA5">
              <w:lastRenderedPageBreak/>
              <w:t>группы) числа по заданному или самостоятельно установленному правилу.</w:t>
            </w:r>
          </w:p>
          <w:p w:rsidR="007669FF" w:rsidRPr="00830EA5" w:rsidRDefault="007669FF" w:rsidP="002C71D7">
            <w:pPr>
              <w:rPr>
                <w:b/>
              </w:rPr>
            </w:pPr>
            <w:r w:rsidRPr="00830EA5">
              <w:rPr>
                <w:b/>
              </w:rPr>
              <w:t>Переводить</w:t>
            </w:r>
            <w:r w:rsidRPr="00830EA5"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  <w:p w:rsidR="007669FF" w:rsidRPr="00830EA5" w:rsidRDefault="007669FF" w:rsidP="002C71D7">
            <w:r w:rsidRPr="00830EA5">
              <w:rPr>
                <w:b/>
              </w:rPr>
              <w:t>Выполнять</w:t>
            </w:r>
            <w:r w:rsidRPr="00830EA5">
              <w:t xml:space="preserve"> сложение и вычитание вида: 30 + 5, 35 – 5, 35 – 30 .</w:t>
            </w:r>
          </w:p>
          <w:p w:rsidR="007669FF" w:rsidRPr="00830EA5" w:rsidRDefault="007669FF" w:rsidP="002C71D7">
            <w:r w:rsidRPr="00830EA5">
              <w:rPr>
                <w:b/>
              </w:rPr>
              <w:t>Заменять</w:t>
            </w:r>
            <w:r w:rsidRPr="00830EA5">
              <w:t xml:space="preserve"> двузначное число суммой разрядных слагаемых.</w:t>
            </w:r>
          </w:p>
          <w:p w:rsidR="007669FF" w:rsidRPr="00830EA5" w:rsidRDefault="007669FF" w:rsidP="002C71D7">
            <w:r w:rsidRPr="00830EA5">
              <w:rPr>
                <w:b/>
              </w:rPr>
              <w:t>Переводить</w:t>
            </w:r>
            <w:r w:rsidRPr="00830EA5"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830EA5">
              <w:br/>
            </w:r>
            <w:r w:rsidRPr="00830EA5">
              <w:rPr>
                <w:b/>
              </w:rPr>
              <w:t>Сравнивать</w:t>
            </w:r>
            <w:r w:rsidRPr="00830EA5">
              <w:t xml:space="preserve"> стоимость предметов в пределах 100 р.</w:t>
            </w:r>
          </w:p>
          <w:p w:rsidR="007669FF" w:rsidRPr="00830EA5" w:rsidRDefault="007669FF" w:rsidP="002C71D7">
            <w:pPr>
              <w:jc w:val="both"/>
            </w:pPr>
            <w:r w:rsidRPr="00830EA5">
              <w:rPr>
                <w:b/>
              </w:rPr>
              <w:t>Решать</w:t>
            </w:r>
            <w:r w:rsidRPr="00830EA5">
              <w:t xml:space="preserve"> задачи поискового характера, в том числе задачи-расчеты.</w:t>
            </w:r>
          </w:p>
          <w:p w:rsidR="007669FF" w:rsidRPr="00830EA5" w:rsidRDefault="007669FF" w:rsidP="002C71D7">
            <w:pPr>
              <w:ind w:right="-2"/>
              <w:jc w:val="center"/>
            </w:pPr>
            <w:r w:rsidRPr="00830EA5">
              <w:rPr>
                <w:b/>
              </w:rPr>
              <w:t xml:space="preserve">Соотносить </w:t>
            </w:r>
            <w:r w:rsidRPr="00830EA5">
              <w:t xml:space="preserve">результат проведенного самоконтроля с поставленными целями при изучении темы, </w:t>
            </w:r>
            <w:r w:rsidRPr="00830EA5">
              <w:rPr>
                <w:b/>
              </w:rPr>
              <w:t xml:space="preserve">оценивать </w:t>
            </w:r>
            <w:r w:rsidRPr="00830EA5">
              <w:t xml:space="preserve">их и </w:t>
            </w:r>
            <w:r w:rsidRPr="00830EA5">
              <w:rPr>
                <w:b/>
              </w:rPr>
              <w:t>делать</w:t>
            </w:r>
            <w:r w:rsidRPr="00830EA5">
              <w:t xml:space="preserve"> выводы.).</w:t>
            </w:r>
          </w:p>
        </w:tc>
        <w:tc>
          <w:tcPr>
            <w:tcW w:w="2176" w:type="dxa"/>
          </w:tcPr>
          <w:p w:rsidR="007669FF" w:rsidRPr="00973915" w:rsidRDefault="007669FF" w:rsidP="002C71D7">
            <w:r w:rsidRPr="00973915">
              <w:lastRenderedPageBreak/>
              <w:t xml:space="preserve"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</w:t>
            </w:r>
            <w:r w:rsidRPr="00973915">
              <w:lastRenderedPageBreak/>
              <w:t>комбинированный урок</w:t>
            </w:r>
          </w:p>
          <w:p w:rsidR="007669FF" w:rsidRPr="00973915" w:rsidRDefault="007669FF" w:rsidP="002C71D7"/>
          <w:p w:rsidR="007669FF" w:rsidRPr="00973915" w:rsidRDefault="007669FF" w:rsidP="002C71D7">
            <w:pPr>
              <w:ind w:left="-6"/>
            </w:pPr>
            <w:r w:rsidRPr="00973915"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:rsidR="007669FF" w:rsidRPr="00973915" w:rsidRDefault="007669FF" w:rsidP="002C71D7"/>
        </w:tc>
      </w:tr>
      <w:tr w:rsidR="007669FF" w:rsidRPr="00973915" w:rsidTr="005D6FF3">
        <w:tc>
          <w:tcPr>
            <w:tcW w:w="4095" w:type="dxa"/>
          </w:tcPr>
          <w:p w:rsidR="007669FF" w:rsidRPr="009661DB" w:rsidRDefault="007669FF" w:rsidP="002C71D7">
            <w:pPr>
              <w:snapToGrid w:val="0"/>
              <w:jc w:val="center"/>
              <w:rPr>
                <w:b/>
              </w:rPr>
            </w:pPr>
            <w:r w:rsidRPr="009661DB">
              <w:rPr>
                <w:b/>
                <w:szCs w:val="28"/>
              </w:rPr>
              <w:lastRenderedPageBreak/>
              <w:t>Числа от 1 до 100.Сложение и вычитание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32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t>Операции сложения и вычитания. Взаимосвязь операций сложения и вычитания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32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32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t>Сложение и вычитание двузначных чисел, оканчивающихся нулями.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32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t>Устные и письменные приёмы сложения и вычитания чисел в пределах 100.</w:t>
            </w:r>
          </w:p>
          <w:p w:rsidR="007669FF" w:rsidRPr="009661DB" w:rsidRDefault="007669FF" w:rsidP="002C71D7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t>Алгоритмы сложения и вычитания.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32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t>Периметр многоугольника. Формулы периметра квадрата и прямоугольника.</w:t>
            </w:r>
          </w:p>
          <w:p w:rsidR="007669FF" w:rsidRPr="009661DB" w:rsidRDefault="007669FF" w:rsidP="002C71D7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</w:rPr>
              <w:t>Простые и составные текстовые задачи.</w:t>
            </w:r>
          </w:p>
          <w:p w:rsidR="007669FF" w:rsidRPr="00973915" w:rsidRDefault="007669FF" w:rsidP="002C71D7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  <w:p w:rsidR="007669FF" w:rsidRPr="00973915" w:rsidRDefault="007669FF" w:rsidP="002C71D7">
            <w:pPr>
              <w:rPr>
                <w:b/>
              </w:rPr>
            </w:pPr>
          </w:p>
        </w:tc>
        <w:tc>
          <w:tcPr>
            <w:tcW w:w="3646" w:type="dxa"/>
          </w:tcPr>
          <w:p w:rsidR="007669FF" w:rsidRPr="00830EA5" w:rsidRDefault="007669FF" w:rsidP="002C71D7">
            <w:r w:rsidRPr="00830EA5">
              <w:rPr>
                <w:b/>
              </w:rPr>
              <w:t>Составлять</w:t>
            </w:r>
            <w:r w:rsidRPr="00830EA5">
              <w:t xml:space="preserve"> и </w:t>
            </w:r>
            <w:r w:rsidRPr="00830EA5">
              <w:rPr>
                <w:b/>
              </w:rPr>
              <w:t>решать</w:t>
            </w:r>
            <w:r w:rsidRPr="00830EA5">
              <w:t xml:space="preserve"> задачи, обратные заданной.</w:t>
            </w:r>
          </w:p>
          <w:p w:rsidR="007669FF" w:rsidRPr="00830EA5" w:rsidRDefault="007669FF" w:rsidP="002C71D7">
            <w:pPr>
              <w:rPr>
                <w:i/>
              </w:rPr>
            </w:pPr>
            <w:r w:rsidRPr="00830EA5">
              <w:rPr>
                <w:b/>
              </w:rPr>
              <w:t>Моделировать</w:t>
            </w:r>
            <w:r w:rsidRPr="00830EA5">
              <w:t xml:space="preserve"> на схематических чертежах.</w:t>
            </w:r>
            <w:r w:rsidRPr="00830EA5">
              <w:br/>
              <w:t xml:space="preserve">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  <w:r w:rsidRPr="00830EA5">
              <w:br/>
            </w:r>
            <w:r w:rsidRPr="00830EA5">
              <w:rPr>
                <w:b/>
              </w:rPr>
              <w:t>Объяснять</w:t>
            </w:r>
            <w:r w:rsidRPr="00830EA5">
              <w:t xml:space="preserve"> ход решения задачи.</w:t>
            </w:r>
            <w:r w:rsidRPr="00830EA5">
              <w:br/>
            </w:r>
            <w:r w:rsidRPr="00830EA5">
              <w:rPr>
                <w:b/>
              </w:rPr>
              <w:t>Обнаруживать и устранять</w:t>
            </w:r>
            <w:r w:rsidRPr="00830EA5">
              <w:t xml:space="preserve"> ошибки в ходе решения задачи и в вычислениях при решении задачи.</w:t>
            </w:r>
            <w:r w:rsidRPr="00830EA5">
              <w:br/>
            </w:r>
            <w:r w:rsidRPr="00830EA5">
              <w:rPr>
                <w:b/>
              </w:rPr>
              <w:t>Отмечать</w:t>
            </w:r>
            <w:r w:rsidRPr="00830EA5">
              <w:t xml:space="preserve"> изменения в решении задачи при изменении ее условия или вопроса.                                        </w:t>
            </w:r>
            <w:r w:rsidRPr="00830EA5">
              <w:rPr>
                <w:b/>
              </w:rPr>
              <w:t>Определять</w:t>
            </w:r>
            <w:r w:rsidRPr="00830EA5">
              <w:t xml:space="preserve"> по часам время с точностью до минуты.</w:t>
            </w:r>
            <w:r w:rsidRPr="00830EA5">
              <w:br/>
            </w:r>
            <w:r w:rsidRPr="00830EA5">
              <w:rPr>
                <w:b/>
              </w:rPr>
              <w:t>Находить</w:t>
            </w:r>
            <w:r w:rsidRPr="00830EA5">
              <w:t xml:space="preserve"> длину ломаной и периметр многоугольника.                             </w:t>
            </w:r>
            <w:r w:rsidRPr="00830EA5">
              <w:rPr>
                <w:b/>
              </w:rPr>
              <w:t>Читать</w:t>
            </w:r>
            <w:r w:rsidRPr="00830EA5">
              <w:t xml:space="preserve"> и </w:t>
            </w:r>
            <w:r w:rsidRPr="00830EA5">
              <w:rPr>
                <w:b/>
              </w:rPr>
              <w:t>записывать</w:t>
            </w:r>
            <w:r w:rsidRPr="00830EA5">
              <w:t xml:space="preserve"> числовые выражения в два действия,   </w:t>
            </w:r>
            <w:r w:rsidRPr="00830EA5">
              <w:rPr>
                <w:b/>
              </w:rPr>
              <w:t>Находить</w:t>
            </w:r>
            <w:r w:rsidRPr="00830EA5">
              <w:t xml:space="preserve"> значения выражений со скобками и без них, </w:t>
            </w:r>
            <w:r w:rsidRPr="00830EA5">
              <w:rPr>
                <w:b/>
              </w:rPr>
              <w:t>сравнивать</w:t>
            </w:r>
            <w:r w:rsidRPr="00830EA5">
              <w:t xml:space="preserve"> два выражения.                                    </w:t>
            </w:r>
            <w:r w:rsidRPr="00830EA5">
              <w:rPr>
                <w:b/>
              </w:rPr>
              <w:t>Применять</w:t>
            </w:r>
            <w:r w:rsidRPr="00830EA5">
              <w:t xml:space="preserve"> переместительное и сочетательное свойства сложения при вычислениях.                             </w:t>
            </w:r>
            <w:r w:rsidRPr="00830EA5">
              <w:rPr>
                <w:b/>
              </w:rPr>
              <w:t>Работать</w:t>
            </w:r>
            <w:r w:rsidRPr="00830EA5">
              <w:t xml:space="preserve"> (по рисунку) на </w:t>
            </w:r>
            <w:r w:rsidRPr="00830EA5">
              <w:rPr>
                <w:i/>
              </w:rPr>
              <w:t>вычислительной машине.</w:t>
            </w:r>
          </w:p>
          <w:p w:rsidR="007669FF" w:rsidRPr="00830EA5" w:rsidRDefault="007669FF" w:rsidP="002C71D7">
            <w:r w:rsidRPr="00830EA5">
              <w:rPr>
                <w:b/>
              </w:rPr>
              <w:t>Собирать</w:t>
            </w:r>
            <w:r w:rsidRPr="00830EA5">
              <w:t xml:space="preserve"> материал по заданной теме.</w:t>
            </w:r>
          </w:p>
          <w:p w:rsidR="007669FF" w:rsidRPr="00830EA5" w:rsidRDefault="007669FF" w:rsidP="002C71D7">
            <w:r w:rsidRPr="00830EA5">
              <w:rPr>
                <w:b/>
              </w:rPr>
              <w:lastRenderedPageBreak/>
              <w:t>Определять</w:t>
            </w:r>
            <w:r w:rsidRPr="00830EA5">
              <w:t xml:space="preserve"> и </w:t>
            </w:r>
            <w:r w:rsidRPr="00830EA5">
              <w:rPr>
                <w:b/>
              </w:rPr>
              <w:t>описывать</w:t>
            </w:r>
            <w:r w:rsidRPr="00830EA5">
              <w:t xml:space="preserve"> закономерности в отобранных узорах. </w:t>
            </w:r>
            <w:r w:rsidRPr="00830EA5">
              <w:rPr>
                <w:b/>
              </w:rPr>
              <w:t>Составлять</w:t>
            </w:r>
            <w:r w:rsidRPr="00830EA5">
              <w:t xml:space="preserve"> узоры и орнаменты.</w:t>
            </w:r>
            <w:r w:rsidRPr="00830EA5">
              <w:br/>
            </w:r>
            <w:r w:rsidRPr="00830EA5">
              <w:rPr>
                <w:b/>
              </w:rPr>
              <w:t>Составлять</w:t>
            </w:r>
            <w:r w:rsidRPr="00830EA5">
              <w:t xml:space="preserve"> план работы.</w:t>
            </w:r>
          </w:p>
          <w:p w:rsidR="007669FF" w:rsidRPr="00830EA5" w:rsidRDefault="007669FF" w:rsidP="002C71D7">
            <w:pPr>
              <w:rPr>
                <w:b/>
              </w:rPr>
            </w:pPr>
            <w:r w:rsidRPr="00830EA5">
              <w:rPr>
                <w:b/>
              </w:rPr>
              <w:t>Распределять</w:t>
            </w:r>
            <w:r w:rsidRPr="00830EA5">
              <w:t xml:space="preserve"> работу в группе, </w:t>
            </w:r>
            <w:r w:rsidRPr="00830EA5">
              <w:rPr>
                <w:b/>
              </w:rPr>
              <w:t>оценивать</w:t>
            </w:r>
            <w:r w:rsidRPr="00830EA5">
              <w:t xml:space="preserve"> выполненную работу.</w:t>
            </w:r>
          </w:p>
          <w:p w:rsidR="007669FF" w:rsidRPr="00830EA5" w:rsidRDefault="007669FF" w:rsidP="002C71D7">
            <w:pPr>
              <w:jc w:val="both"/>
            </w:pPr>
            <w:r w:rsidRPr="00830EA5">
              <w:rPr>
                <w:b/>
              </w:rPr>
              <w:t xml:space="preserve">Соотносить </w:t>
            </w:r>
            <w:r w:rsidRPr="00830EA5">
              <w:t xml:space="preserve">результат проведенного самоконтроля с поставленными целями при изучении темы, </w:t>
            </w:r>
            <w:r w:rsidRPr="00830EA5">
              <w:rPr>
                <w:b/>
              </w:rPr>
              <w:t xml:space="preserve">оценивать </w:t>
            </w:r>
            <w:r w:rsidRPr="00830EA5">
              <w:t xml:space="preserve">их и </w:t>
            </w:r>
            <w:r w:rsidRPr="00830EA5">
              <w:rPr>
                <w:b/>
              </w:rPr>
              <w:t>делать</w:t>
            </w:r>
            <w:r w:rsidRPr="00830EA5">
              <w:t xml:space="preserve"> выводы.</w:t>
            </w:r>
          </w:p>
          <w:p w:rsidR="007669FF" w:rsidRPr="00830EA5" w:rsidRDefault="007669FF" w:rsidP="002C71D7">
            <w:pPr>
              <w:jc w:val="both"/>
            </w:pPr>
          </w:p>
        </w:tc>
        <w:tc>
          <w:tcPr>
            <w:tcW w:w="2176" w:type="dxa"/>
          </w:tcPr>
          <w:p w:rsidR="007669FF" w:rsidRPr="00973915" w:rsidRDefault="007669FF" w:rsidP="002C71D7">
            <w:r w:rsidRPr="00973915">
              <w:lastRenderedPageBreak/>
              <w:t>Урок изучения и первичного закрепления знаний, урок комплексного использования знаний, комбинированный урок</w:t>
            </w:r>
          </w:p>
          <w:p w:rsidR="007669FF" w:rsidRPr="00973915" w:rsidRDefault="007669FF" w:rsidP="002C71D7"/>
          <w:p w:rsidR="007669FF" w:rsidRPr="00973915" w:rsidRDefault="007669FF" w:rsidP="002C71D7">
            <w:pPr>
              <w:ind w:left="-6"/>
            </w:pPr>
            <w:r w:rsidRPr="00973915"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:rsidR="007669FF" w:rsidRPr="00973915" w:rsidRDefault="007669FF" w:rsidP="002C71D7"/>
        </w:tc>
      </w:tr>
      <w:tr w:rsidR="007669FF" w:rsidRPr="00973915" w:rsidTr="005D6FF3">
        <w:tc>
          <w:tcPr>
            <w:tcW w:w="4095" w:type="dxa"/>
          </w:tcPr>
          <w:p w:rsidR="007669FF" w:rsidRPr="009661DB" w:rsidRDefault="007669FF" w:rsidP="002C71D7">
            <w:pPr>
              <w:jc w:val="both"/>
              <w:rPr>
                <w:b/>
                <w:szCs w:val="28"/>
              </w:rPr>
            </w:pPr>
            <w:r w:rsidRPr="009661DB">
              <w:rPr>
                <w:b/>
                <w:szCs w:val="28"/>
              </w:rPr>
              <w:lastRenderedPageBreak/>
              <w:t>Сложение и вычитание</w:t>
            </w:r>
          </w:p>
          <w:p w:rsidR="007669FF" w:rsidRPr="00973915" w:rsidRDefault="007669FF" w:rsidP="002C71D7">
            <w:pPr>
              <w:snapToGrid w:val="0"/>
              <w:jc w:val="center"/>
              <w:rPr>
                <w:b/>
              </w:rPr>
            </w:pP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</w:rPr>
              <w:t>Операции сложения и вычитания. Взаимосвязь операций сложения и вычитания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</w:rPr>
      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</w:rPr>
              <w:t>Сложение и вычитание двузначных чисел, оканчивающихся нулями.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</w:rPr>
              <w:t>Устные  приёмы сложения и вычитания чисел в пределах 100.</w:t>
            </w:r>
          </w:p>
          <w:p w:rsidR="007669FF" w:rsidRPr="009661DB" w:rsidRDefault="007669FF" w:rsidP="002C71D7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</w:rPr>
              <w:t>Алгоритмы сложения и вычитания.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</w:rPr>
              <w:t>Время. Единица времени – час.</w:t>
            </w:r>
          </w:p>
          <w:p w:rsidR="007669FF" w:rsidRPr="009661DB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661DB">
              <w:rPr>
                <w:rStyle w:val="c0"/>
                <w:rFonts w:ascii="Times New Roman" w:eastAsia="Calibri" w:hAnsi="Times New Roman" w:cs="Times New Roman"/>
                <w:sz w:val="24"/>
              </w:rPr>
              <w:t>Простые и составные текстовые задачи.</w:t>
            </w:r>
          </w:p>
          <w:p w:rsidR="007669FF" w:rsidRPr="00973915" w:rsidRDefault="007669FF" w:rsidP="002C71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</w:tcPr>
          <w:p w:rsidR="007669FF" w:rsidRPr="00830EA5" w:rsidRDefault="007669FF" w:rsidP="002C71D7">
            <w:r w:rsidRPr="00830EA5">
              <w:rPr>
                <w:b/>
              </w:rPr>
              <w:t>Моделировать</w:t>
            </w:r>
            <w:r w:rsidRPr="00830EA5">
              <w:t xml:space="preserve"> и </w:t>
            </w:r>
            <w:r w:rsidRPr="00830EA5">
              <w:rPr>
                <w:b/>
              </w:rPr>
              <w:t>объяснять</w:t>
            </w:r>
            <w:r w:rsidRPr="00830EA5">
              <w:t xml:space="preserve"> ход выполнения устных действий </w:t>
            </w:r>
            <w:r w:rsidRPr="00830EA5">
              <w:rPr>
                <w:i/>
              </w:rPr>
              <w:t xml:space="preserve">сложение и вычитание </w:t>
            </w:r>
            <w:r w:rsidRPr="00830EA5">
              <w:t>в пределах 100.</w:t>
            </w:r>
            <w:r w:rsidRPr="00830EA5">
              <w:rPr>
                <w:i/>
              </w:rPr>
              <w:br/>
            </w:r>
            <w:r w:rsidRPr="00830EA5">
              <w:rPr>
                <w:b/>
              </w:rPr>
              <w:t>Выполнять</w:t>
            </w:r>
            <w:r w:rsidRPr="00830EA5"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7669FF" w:rsidRPr="00830EA5" w:rsidRDefault="007669FF" w:rsidP="002C71D7">
            <w:r w:rsidRPr="00830EA5">
              <w:rPr>
                <w:b/>
              </w:rPr>
              <w:t>Сравнивать</w:t>
            </w:r>
            <w:r w:rsidRPr="00830EA5">
              <w:t xml:space="preserve"> разные способы вычислений, выбирать наиболее удобный.</w:t>
            </w:r>
          </w:p>
          <w:p w:rsidR="007669FF" w:rsidRPr="00830EA5" w:rsidRDefault="007669FF" w:rsidP="002C71D7">
            <w:r w:rsidRPr="00830EA5">
              <w:rPr>
                <w:b/>
              </w:rPr>
              <w:t>Записывать</w:t>
            </w:r>
            <w:r w:rsidRPr="00830EA5">
              <w:t xml:space="preserve"> решения составных задач с помощью выражения</w:t>
            </w:r>
          </w:p>
          <w:p w:rsidR="007669FF" w:rsidRPr="00830EA5" w:rsidRDefault="007669FF" w:rsidP="002C71D7">
            <w:r w:rsidRPr="00830EA5">
              <w:rPr>
                <w:b/>
              </w:rPr>
              <w:t>Выстраивать</w:t>
            </w:r>
            <w:r w:rsidRPr="00830EA5">
              <w:t xml:space="preserve"> и </w:t>
            </w:r>
            <w:r w:rsidRPr="00830EA5">
              <w:rPr>
                <w:b/>
              </w:rPr>
              <w:t>обосновывать</w:t>
            </w:r>
            <w:r w:rsidRPr="00830EA5">
              <w:t xml:space="preserve"> стратегию игры; </w:t>
            </w:r>
          </w:p>
          <w:p w:rsidR="007669FF" w:rsidRPr="00830EA5" w:rsidRDefault="007669FF" w:rsidP="002C71D7">
            <w:pPr>
              <w:rPr>
                <w:b/>
              </w:rPr>
            </w:pPr>
            <w:r w:rsidRPr="00830EA5">
              <w:rPr>
                <w:b/>
              </w:rPr>
              <w:t>Находить</w:t>
            </w:r>
            <w:r w:rsidRPr="00830EA5">
              <w:t xml:space="preserve"> значение буквенного выражения при заданных значениях буквы, </w:t>
            </w:r>
            <w:r w:rsidRPr="00830EA5">
              <w:rPr>
                <w:b/>
              </w:rPr>
              <w:t>использовать</w:t>
            </w:r>
            <w:r w:rsidRPr="00830EA5"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830EA5">
              <w:br/>
            </w:r>
          </w:p>
          <w:p w:rsidR="007669FF" w:rsidRPr="00830EA5" w:rsidRDefault="007669FF" w:rsidP="002C71D7">
            <w:r w:rsidRPr="00830EA5">
              <w:rPr>
                <w:b/>
              </w:rPr>
              <w:t>Решать</w:t>
            </w:r>
            <w:r w:rsidRPr="00830EA5">
              <w:t xml:space="preserve"> уравнения вида: 12 + </w:t>
            </w:r>
            <w:r w:rsidRPr="00830EA5">
              <w:rPr>
                <w:i/>
              </w:rPr>
              <w:t>х</w:t>
            </w:r>
            <w:r w:rsidRPr="00830EA5">
              <w:t xml:space="preserve"> = 12, 25 – </w:t>
            </w:r>
            <w:r w:rsidRPr="00830EA5">
              <w:rPr>
                <w:i/>
              </w:rPr>
              <w:t xml:space="preserve">х </w:t>
            </w:r>
            <w:r w:rsidRPr="00830EA5">
              <w:t xml:space="preserve">= 20, </w:t>
            </w:r>
            <w:r w:rsidRPr="00830EA5">
              <w:rPr>
                <w:i/>
              </w:rPr>
              <w:t xml:space="preserve">х </w:t>
            </w:r>
            <w:r w:rsidRPr="00830EA5">
              <w:t>– 2 = 8, подбирая значение неизвестного.</w:t>
            </w:r>
            <w:r w:rsidRPr="00830EA5">
              <w:br/>
            </w:r>
            <w:r w:rsidRPr="00830EA5">
              <w:rPr>
                <w:b/>
              </w:rPr>
              <w:t>Выполнять</w:t>
            </w:r>
            <w:r w:rsidRPr="00830EA5">
              <w:t xml:space="preserve"> проверку правильности вычислений.</w:t>
            </w:r>
          </w:p>
          <w:p w:rsidR="007669FF" w:rsidRPr="00830EA5" w:rsidRDefault="007669FF" w:rsidP="002C71D7">
            <w:r w:rsidRPr="00830EA5">
              <w:rPr>
                <w:b/>
              </w:rPr>
              <w:t>Использовать</w:t>
            </w:r>
            <w:r w:rsidRPr="00830EA5">
              <w:t xml:space="preserve"> различные приемы проверки правильности выполненных вычислений.</w:t>
            </w:r>
          </w:p>
          <w:p w:rsidR="007669FF" w:rsidRPr="00830EA5" w:rsidRDefault="007669FF" w:rsidP="002C71D7">
            <w:r w:rsidRPr="00830EA5">
              <w:rPr>
                <w:b/>
              </w:rPr>
              <w:t xml:space="preserve">Оценивать </w:t>
            </w:r>
            <w:r w:rsidRPr="00830EA5"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176" w:type="dxa"/>
          </w:tcPr>
          <w:p w:rsidR="007669FF" w:rsidRPr="00973915" w:rsidRDefault="007669FF" w:rsidP="002C71D7">
            <w:r w:rsidRPr="00973915"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7669FF" w:rsidRPr="00973915" w:rsidRDefault="007669FF" w:rsidP="002C71D7"/>
          <w:p w:rsidR="007669FF" w:rsidRPr="00973915" w:rsidRDefault="007669FF" w:rsidP="002C71D7">
            <w:pPr>
              <w:ind w:left="-6"/>
            </w:pPr>
            <w:r w:rsidRPr="00973915"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:rsidR="007669FF" w:rsidRPr="00973915" w:rsidRDefault="007669FF" w:rsidP="002C71D7"/>
        </w:tc>
      </w:tr>
      <w:tr w:rsidR="007669FF" w:rsidRPr="00973915" w:rsidTr="005D6FF3">
        <w:tc>
          <w:tcPr>
            <w:tcW w:w="4095" w:type="dxa"/>
          </w:tcPr>
          <w:p w:rsidR="007669FF" w:rsidRDefault="007669FF" w:rsidP="002C71D7">
            <w:pPr>
              <w:jc w:val="both"/>
            </w:pPr>
            <w:r w:rsidRPr="00B146AD">
              <w:rPr>
                <w:b/>
                <w:szCs w:val="28"/>
              </w:rPr>
              <w:t>Сложение и вычитание чисел от 1 до 100 (письменные вычисления</w:t>
            </w:r>
            <w:r>
              <w:t>)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 xml:space="preserve">Операции сложения и вычитания. Взаимосвязь операций сложения и </w:t>
            </w: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вычитания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двузначных чисел, оканчивающихся нулями.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Письменные приёмы сложения и вычитания чисел в пределах 100.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Алгоритмы сложения и вычитания.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Время. Единица времени – час.</w:t>
            </w:r>
          </w:p>
          <w:p w:rsidR="007669FF" w:rsidRPr="00B146AD" w:rsidRDefault="007669FF" w:rsidP="002C71D7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Простые и составные текстовые задачи.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c5"/>
                <w:rFonts w:eastAsia="Calibri"/>
                <w:color w:val="000000"/>
                <w:sz w:val="24"/>
                <w:szCs w:val="24"/>
              </w:rPr>
              <w:t>Элементы геометрии.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Острые и тупые углы.</w:t>
            </w:r>
          </w:p>
          <w:p w:rsidR="007669FF" w:rsidRPr="00973915" w:rsidRDefault="007669FF" w:rsidP="002C71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</w:tcPr>
          <w:p w:rsidR="007669FF" w:rsidRPr="00830EA5" w:rsidRDefault="007669FF" w:rsidP="002C71D7">
            <w:r w:rsidRPr="00830EA5">
              <w:rPr>
                <w:b/>
              </w:rPr>
              <w:lastRenderedPageBreak/>
              <w:t>Применять</w:t>
            </w:r>
            <w:r w:rsidRPr="00830EA5">
              <w:t xml:space="preserve"> письменные приемы сложения и вычитания двузначных чисел с записью вычислений столбиком, </w:t>
            </w:r>
            <w:r w:rsidRPr="00830EA5">
              <w:rPr>
                <w:b/>
              </w:rPr>
              <w:t>выполнять</w:t>
            </w:r>
            <w:r w:rsidRPr="00830EA5">
              <w:t xml:space="preserve"> вычисления </w:t>
            </w:r>
            <w:r w:rsidRPr="00830EA5">
              <w:lastRenderedPageBreak/>
              <w:t xml:space="preserve">и проверку.                                        </w:t>
            </w:r>
            <w:r w:rsidRPr="00830EA5">
              <w:rPr>
                <w:b/>
              </w:rPr>
              <w:t>Различать</w:t>
            </w:r>
            <w:r w:rsidRPr="00830EA5">
              <w:t xml:space="preserve"> прямой, тупой и острый угол.                                                    </w:t>
            </w:r>
            <w:r w:rsidRPr="00830EA5">
              <w:rPr>
                <w:b/>
              </w:rPr>
              <w:t>Чертить</w:t>
            </w:r>
            <w:r w:rsidRPr="00830EA5">
              <w:t xml:space="preserve"> углы разных видов на клетчатой бумаге.                         </w:t>
            </w:r>
            <w:r w:rsidRPr="00830EA5">
              <w:rPr>
                <w:b/>
              </w:rPr>
              <w:t>Выделять</w:t>
            </w:r>
            <w:r w:rsidRPr="00830EA5">
              <w:t xml:space="preserve"> прямоугольник (квадрат) из множества четырехугольников.      </w:t>
            </w:r>
            <w:r w:rsidRPr="00830EA5">
              <w:rPr>
                <w:b/>
              </w:rPr>
              <w:t>Чертить</w:t>
            </w:r>
            <w:r w:rsidRPr="00830EA5">
              <w:t xml:space="preserve"> прямоугольник (квадрат) на клетчатой бумаге.                            </w:t>
            </w:r>
            <w:r w:rsidRPr="00830EA5">
              <w:rPr>
                <w:b/>
              </w:rPr>
              <w:t>Решать</w:t>
            </w:r>
            <w:r w:rsidRPr="00830EA5">
              <w:t xml:space="preserve"> текстовые задачи арифметическим способом. </w:t>
            </w:r>
            <w:r w:rsidRPr="00830EA5">
              <w:rPr>
                <w:b/>
              </w:rPr>
              <w:t>Выполнять</w:t>
            </w:r>
            <w:r w:rsidRPr="00830EA5">
              <w:t xml:space="preserve"> задания творческого и поискового характера.                  </w:t>
            </w:r>
            <w:r w:rsidRPr="00830EA5">
              <w:rPr>
                <w:b/>
              </w:rPr>
              <w:t>Выбирать</w:t>
            </w:r>
            <w:r w:rsidRPr="00830EA5">
              <w:t xml:space="preserve"> заготовки в форме квадрата. </w:t>
            </w:r>
            <w:r w:rsidRPr="00830EA5">
              <w:rPr>
                <w:b/>
              </w:rPr>
              <w:t>Читать</w:t>
            </w:r>
            <w:r w:rsidRPr="00830EA5">
              <w:t xml:space="preserve"> знаки и символы, показывающие как работать с бумагой при изготовлении изделий по технике «Оригами».                                      </w:t>
            </w:r>
            <w:r w:rsidRPr="00830EA5">
              <w:rPr>
                <w:b/>
              </w:rPr>
              <w:t>Собирать</w:t>
            </w:r>
            <w:r w:rsidRPr="00830EA5">
              <w:t xml:space="preserve"> информацию по теме «Оригами» из различных источников, включая Интернет.</w:t>
            </w:r>
          </w:p>
          <w:p w:rsidR="007669FF" w:rsidRPr="00830EA5" w:rsidRDefault="007669FF" w:rsidP="002C71D7">
            <w:r w:rsidRPr="00830EA5">
              <w:rPr>
                <w:b/>
              </w:rPr>
              <w:t>Читать</w:t>
            </w:r>
            <w:r w:rsidRPr="00830EA5">
              <w:t xml:space="preserve"> представленный в графическом виде план изготовления изделия и </w:t>
            </w:r>
            <w:r w:rsidRPr="00830EA5">
              <w:rPr>
                <w:b/>
              </w:rPr>
              <w:t>работать</w:t>
            </w:r>
            <w:r w:rsidRPr="00830EA5">
              <w:t xml:space="preserve"> по нему изделие.</w:t>
            </w:r>
          </w:p>
          <w:p w:rsidR="007669FF" w:rsidRPr="00830EA5" w:rsidRDefault="007669FF" w:rsidP="002C71D7">
            <w:r w:rsidRPr="00830EA5">
              <w:rPr>
                <w:b/>
              </w:rPr>
              <w:t>Составлять</w:t>
            </w:r>
            <w:r w:rsidRPr="00830EA5">
              <w:t xml:space="preserve"> план работы.</w:t>
            </w:r>
          </w:p>
          <w:p w:rsidR="007669FF" w:rsidRPr="00830EA5" w:rsidRDefault="007669FF" w:rsidP="002C71D7">
            <w:r w:rsidRPr="00830EA5">
              <w:rPr>
                <w:b/>
              </w:rPr>
              <w:t>анализировать</w:t>
            </w:r>
            <w:r w:rsidRPr="00830EA5">
              <w:t xml:space="preserve"> и </w:t>
            </w:r>
            <w:r w:rsidRPr="00830EA5">
              <w:rPr>
                <w:b/>
              </w:rPr>
              <w:t>оценивать</w:t>
            </w:r>
            <w:r w:rsidRPr="00830EA5">
              <w:t xml:space="preserve"> ход работы и ее результат.</w:t>
            </w:r>
          </w:p>
          <w:p w:rsidR="007669FF" w:rsidRPr="00830EA5" w:rsidRDefault="007669FF" w:rsidP="002C71D7">
            <w:r w:rsidRPr="00830EA5">
              <w:rPr>
                <w:b/>
              </w:rPr>
              <w:t xml:space="preserve">Излагать </w:t>
            </w:r>
            <w:r w:rsidRPr="00830EA5">
              <w:t>свое мнение</w:t>
            </w:r>
            <w:r w:rsidRPr="00830EA5">
              <w:rPr>
                <w:b/>
              </w:rPr>
              <w:t>, аргументировать</w:t>
            </w:r>
            <w:r w:rsidRPr="00830EA5">
              <w:t xml:space="preserve"> свою точку зрения</w:t>
            </w:r>
          </w:p>
        </w:tc>
        <w:tc>
          <w:tcPr>
            <w:tcW w:w="2176" w:type="dxa"/>
          </w:tcPr>
          <w:p w:rsidR="007669FF" w:rsidRPr="00973915" w:rsidRDefault="007669FF" w:rsidP="002C71D7">
            <w:r w:rsidRPr="00973915">
              <w:lastRenderedPageBreak/>
              <w:t xml:space="preserve">Урок изучения и первичного закрепления знаний, комбинированный </w:t>
            </w:r>
            <w:r w:rsidRPr="00973915">
              <w:lastRenderedPageBreak/>
              <w:t>урок</w:t>
            </w:r>
          </w:p>
          <w:p w:rsidR="007669FF" w:rsidRPr="00973915" w:rsidRDefault="007669FF" w:rsidP="002C71D7"/>
          <w:p w:rsidR="007669FF" w:rsidRPr="00973915" w:rsidRDefault="007669FF" w:rsidP="002C71D7">
            <w:pPr>
              <w:ind w:left="-6"/>
            </w:pPr>
            <w:r w:rsidRPr="00973915"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:rsidR="007669FF" w:rsidRPr="00973915" w:rsidRDefault="007669FF" w:rsidP="002C71D7"/>
        </w:tc>
      </w:tr>
      <w:tr w:rsidR="007669FF" w:rsidRPr="00973915" w:rsidTr="005D6FF3">
        <w:tc>
          <w:tcPr>
            <w:tcW w:w="4095" w:type="dxa"/>
          </w:tcPr>
          <w:p w:rsidR="007669FF" w:rsidRPr="00B146AD" w:rsidRDefault="007669FF" w:rsidP="002C71D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Умножение и деление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32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      </w:r>
          </w:p>
          <w:p w:rsidR="007669FF" w:rsidRPr="00B146AD" w:rsidRDefault="007669FF" w:rsidP="002C71D7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  <w:t>Операция деления. Взаимосвязь операций умножения и деления.</w:t>
            </w:r>
          </w:p>
          <w:p w:rsidR="007669FF" w:rsidRPr="00B146AD" w:rsidRDefault="007669FF" w:rsidP="002C71D7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  <w:szCs w:val="28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</w:rPr>
              <w:t>Простые и составные текстовые задачи.</w:t>
            </w:r>
          </w:p>
          <w:p w:rsidR="007669FF" w:rsidRPr="00973915" w:rsidRDefault="007669FF" w:rsidP="002C71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</w:tcPr>
          <w:p w:rsidR="007669FF" w:rsidRPr="00830EA5" w:rsidRDefault="007669FF" w:rsidP="002C71D7">
            <w:proofErr w:type="spellStart"/>
            <w:r w:rsidRPr="00830EA5">
              <w:rPr>
                <w:b/>
              </w:rPr>
              <w:t>Моделировать</w:t>
            </w:r>
            <w:r w:rsidRPr="00830EA5">
              <w:t>действие</w:t>
            </w:r>
            <w:r w:rsidRPr="00830EA5">
              <w:rPr>
                <w:i/>
              </w:rPr>
              <w:t>умножение</w:t>
            </w:r>
            <w:proofErr w:type="spellEnd"/>
            <w:r w:rsidRPr="00830EA5">
              <w:rPr>
                <w:i/>
              </w:rPr>
              <w:t>.</w:t>
            </w:r>
          </w:p>
          <w:p w:rsidR="007669FF" w:rsidRPr="00830EA5" w:rsidRDefault="007669FF" w:rsidP="002C71D7">
            <w:r w:rsidRPr="00830EA5">
              <w:rPr>
                <w:b/>
              </w:rPr>
              <w:t>Заменять</w:t>
            </w:r>
            <w:r w:rsidRPr="00830EA5">
              <w:t xml:space="preserve"> сумму одинаковых слагаемых произведением, произведение - суммой одинаковых слагаемых (если возможно).</w:t>
            </w:r>
          </w:p>
          <w:p w:rsidR="007669FF" w:rsidRPr="00830EA5" w:rsidRDefault="007669FF" w:rsidP="002C71D7">
            <w:r w:rsidRPr="00830EA5">
              <w:rPr>
                <w:b/>
              </w:rPr>
              <w:t>Находить</w:t>
            </w:r>
            <w:r w:rsidRPr="00830EA5">
              <w:t xml:space="preserve"> периметр прямоугольника.</w:t>
            </w:r>
          </w:p>
          <w:p w:rsidR="007669FF" w:rsidRPr="00830EA5" w:rsidRDefault="007669FF" w:rsidP="002C71D7">
            <w:r w:rsidRPr="00830EA5">
              <w:rPr>
                <w:b/>
              </w:rPr>
              <w:t>Умножать</w:t>
            </w:r>
            <w:r w:rsidRPr="00830EA5">
              <w:t xml:space="preserve"> 1 и 0 на число.</w:t>
            </w:r>
          </w:p>
          <w:p w:rsidR="007669FF" w:rsidRPr="00830EA5" w:rsidRDefault="007669FF" w:rsidP="002C71D7">
            <w:pPr>
              <w:rPr>
                <w:i/>
              </w:rPr>
            </w:pPr>
            <w:r w:rsidRPr="00830EA5">
              <w:rPr>
                <w:b/>
              </w:rPr>
              <w:t>Использовать</w:t>
            </w:r>
            <w:r w:rsidRPr="00830EA5">
              <w:t xml:space="preserve"> переместительное свойство умножения при вычислениях.</w:t>
            </w:r>
            <w:r w:rsidRPr="00830EA5">
              <w:br/>
            </w:r>
            <w:r w:rsidRPr="00830EA5">
              <w:rPr>
                <w:b/>
              </w:rPr>
              <w:t>Использовать</w:t>
            </w:r>
            <w:r w:rsidRPr="00830EA5">
              <w:t xml:space="preserve"> математическую терминологию при записи и выполнении арифметического действия </w:t>
            </w:r>
            <w:r w:rsidRPr="00830EA5">
              <w:rPr>
                <w:i/>
              </w:rPr>
              <w:t>умножение.</w:t>
            </w:r>
          </w:p>
          <w:p w:rsidR="007669FF" w:rsidRPr="00830EA5" w:rsidRDefault="007669FF" w:rsidP="002C71D7">
            <w:r w:rsidRPr="00830EA5">
              <w:rPr>
                <w:b/>
              </w:rPr>
              <w:t>Решать</w:t>
            </w:r>
            <w:r w:rsidRPr="00830EA5">
              <w:t xml:space="preserve"> текстовые задачи на умножение.                                           </w:t>
            </w:r>
            <w:r w:rsidRPr="00830EA5">
              <w:rPr>
                <w:b/>
              </w:rPr>
              <w:t xml:space="preserve">Искать </w:t>
            </w:r>
            <w:r w:rsidRPr="00830EA5">
              <w:t>различные способы решения одной и той же задачи.</w:t>
            </w:r>
          </w:p>
          <w:p w:rsidR="007669FF" w:rsidRPr="00830EA5" w:rsidRDefault="007669FF" w:rsidP="002C71D7">
            <w:pPr>
              <w:rPr>
                <w:i/>
              </w:rPr>
            </w:pPr>
            <w:r w:rsidRPr="00830EA5">
              <w:rPr>
                <w:b/>
              </w:rPr>
              <w:t>Моделировать</w:t>
            </w:r>
            <w:r w:rsidRPr="00830EA5">
              <w:t xml:space="preserve"> действие </w:t>
            </w:r>
            <w:r w:rsidRPr="00830EA5">
              <w:rPr>
                <w:i/>
              </w:rPr>
              <w:t>деление.</w:t>
            </w:r>
          </w:p>
          <w:p w:rsidR="007669FF" w:rsidRPr="00830EA5" w:rsidRDefault="007669FF" w:rsidP="002C71D7">
            <w:r w:rsidRPr="00830EA5">
              <w:rPr>
                <w:b/>
              </w:rPr>
              <w:t>Решать</w:t>
            </w:r>
            <w:r w:rsidRPr="00830EA5">
              <w:t xml:space="preserve"> текстовые задачи на деление.</w:t>
            </w:r>
          </w:p>
          <w:p w:rsidR="007669FF" w:rsidRPr="00830EA5" w:rsidRDefault="007669FF" w:rsidP="002C71D7">
            <w:r w:rsidRPr="00830EA5">
              <w:rPr>
                <w:b/>
              </w:rPr>
              <w:t>Выполнять</w:t>
            </w:r>
            <w:r w:rsidRPr="00830EA5">
              <w:t xml:space="preserve"> задания логического и поискового характера.              </w:t>
            </w:r>
            <w:r w:rsidRPr="00830EA5">
              <w:rPr>
                <w:b/>
              </w:rPr>
              <w:t xml:space="preserve">Излагать и отстаивать </w:t>
            </w:r>
            <w:r w:rsidRPr="00830EA5">
              <w:t>свое мнение</w:t>
            </w:r>
            <w:r w:rsidRPr="00830EA5">
              <w:rPr>
                <w:b/>
              </w:rPr>
              <w:t>, аргументировать</w:t>
            </w:r>
            <w:r w:rsidRPr="00830EA5">
              <w:t xml:space="preserve"> свою </w:t>
            </w:r>
            <w:r w:rsidRPr="00830EA5">
              <w:lastRenderedPageBreak/>
              <w:t>точку зрения,</w:t>
            </w:r>
          </w:p>
        </w:tc>
        <w:tc>
          <w:tcPr>
            <w:tcW w:w="2176" w:type="dxa"/>
          </w:tcPr>
          <w:p w:rsidR="007669FF" w:rsidRPr="00973915" w:rsidRDefault="007669FF" w:rsidP="002C71D7">
            <w:r w:rsidRPr="00973915">
              <w:lastRenderedPageBreak/>
              <w:t>Урок изучения и первичного закрепления знаний, комбинированный урок</w:t>
            </w:r>
          </w:p>
          <w:p w:rsidR="007669FF" w:rsidRPr="00973915" w:rsidRDefault="007669FF" w:rsidP="002C71D7"/>
          <w:p w:rsidR="007669FF" w:rsidRPr="00973915" w:rsidRDefault="007669FF" w:rsidP="002C71D7">
            <w:pPr>
              <w:ind w:left="-6"/>
            </w:pPr>
            <w:r w:rsidRPr="00973915"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:rsidR="007669FF" w:rsidRPr="00973915" w:rsidRDefault="007669FF" w:rsidP="002C71D7"/>
        </w:tc>
      </w:tr>
      <w:tr w:rsidR="007669FF" w:rsidRPr="00973915" w:rsidTr="005D6FF3">
        <w:tc>
          <w:tcPr>
            <w:tcW w:w="4095" w:type="dxa"/>
          </w:tcPr>
          <w:p w:rsidR="007669FF" w:rsidRPr="00B146AD" w:rsidRDefault="007669FF" w:rsidP="002C71D7">
            <w:pPr>
              <w:jc w:val="both"/>
              <w:rPr>
                <w:b/>
                <w:szCs w:val="28"/>
              </w:rPr>
            </w:pPr>
            <w:r w:rsidRPr="00B146AD">
              <w:rPr>
                <w:b/>
                <w:szCs w:val="28"/>
              </w:rPr>
              <w:lastRenderedPageBreak/>
              <w:t>Табличное умножение и деление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      </w:r>
          </w:p>
          <w:p w:rsidR="007669FF" w:rsidRPr="00B146AD" w:rsidRDefault="007669FF" w:rsidP="002C71D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Операция деления. Взаимосвязь операций умножения и деления. Таблица умножения и деления однозначных чисел.</w:t>
            </w:r>
          </w:p>
          <w:p w:rsidR="007669FF" w:rsidRPr="00B146AD" w:rsidRDefault="007669FF" w:rsidP="002C71D7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Цена, количество и стоимость товара.</w:t>
            </w:r>
          </w:p>
          <w:p w:rsidR="007669FF" w:rsidRPr="00B146AD" w:rsidRDefault="007669FF" w:rsidP="002C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D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Простые и составные текстовые задачи</w:t>
            </w:r>
            <w:r w:rsidRPr="00B1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9FF" w:rsidRPr="00973915" w:rsidRDefault="007669FF" w:rsidP="002C71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</w:tcPr>
          <w:p w:rsidR="007669FF" w:rsidRPr="00830EA5" w:rsidRDefault="007669FF" w:rsidP="002C71D7">
            <w:r w:rsidRPr="00830EA5">
              <w:rPr>
                <w:b/>
              </w:rPr>
              <w:t>Использовать</w:t>
            </w:r>
            <w:r w:rsidRPr="00830EA5">
              <w:t xml:space="preserve"> связь между компонентами и результатом умножения для выполнения деления.</w:t>
            </w:r>
          </w:p>
          <w:p w:rsidR="007669FF" w:rsidRPr="00830EA5" w:rsidRDefault="007669FF" w:rsidP="002C71D7">
            <w:r w:rsidRPr="00830EA5">
              <w:rPr>
                <w:b/>
              </w:rPr>
              <w:t>Умножать</w:t>
            </w:r>
            <w:r w:rsidRPr="00830EA5">
              <w:t xml:space="preserve"> и </w:t>
            </w:r>
            <w:r w:rsidRPr="00830EA5">
              <w:rPr>
                <w:b/>
              </w:rPr>
              <w:t>делить</w:t>
            </w:r>
            <w:r w:rsidRPr="00830EA5">
              <w:t xml:space="preserve"> на 10.</w:t>
            </w:r>
          </w:p>
          <w:p w:rsidR="007669FF" w:rsidRPr="00830EA5" w:rsidRDefault="007669FF" w:rsidP="002C71D7">
            <w:r w:rsidRPr="00830EA5">
              <w:rPr>
                <w:b/>
              </w:rPr>
              <w:t>Решать</w:t>
            </w:r>
            <w:r w:rsidRPr="00830EA5">
              <w:t xml:space="preserve"> задачи с величинами: цена, количество, стоимость.</w:t>
            </w:r>
          </w:p>
          <w:p w:rsidR="007669FF" w:rsidRPr="00830EA5" w:rsidRDefault="007669FF" w:rsidP="002C71D7">
            <w:r w:rsidRPr="00830EA5">
              <w:rPr>
                <w:b/>
              </w:rPr>
              <w:t>Решать</w:t>
            </w:r>
            <w:r w:rsidRPr="00830EA5">
              <w:t xml:space="preserve"> задачи на нахождение третьего слагаемого.</w:t>
            </w:r>
          </w:p>
          <w:p w:rsidR="007669FF" w:rsidRPr="00830EA5" w:rsidRDefault="007669FF" w:rsidP="002C71D7">
            <w:r w:rsidRPr="00830EA5">
              <w:rPr>
                <w:b/>
              </w:rPr>
              <w:t>Выполнять</w:t>
            </w:r>
            <w:r w:rsidRPr="00830EA5">
              <w:t xml:space="preserve"> умножение и деление с числами 2 и 3.</w:t>
            </w:r>
          </w:p>
          <w:p w:rsidR="007669FF" w:rsidRPr="00830EA5" w:rsidRDefault="007669FF" w:rsidP="002C71D7">
            <w:r w:rsidRPr="00830EA5">
              <w:rPr>
                <w:b/>
              </w:rPr>
              <w:t>Прогнозировать</w:t>
            </w:r>
            <w:r w:rsidRPr="00830EA5">
              <w:t xml:space="preserve"> результат вычислений.</w:t>
            </w:r>
          </w:p>
          <w:p w:rsidR="007669FF" w:rsidRPr="00830EA5" w:rsidRDefault="007669FF" w:rsidP="002C71D7">
            <w:r w:rsidRPr="00830EA5">
              <w:rPr>
                <w:b/>
              </w:rPr>
              <w:t>Решать</w:t>
            </w:r>
            <w:r w:rsidRPr="00830EA5">
              <w:t xml:space="preserve"> задачи логического и поискового характера.</w:t>
            </w:r>
          </w:p>
          <w:p w:rsidR="007669FF" w:rsidRPr="00830EA5" w:rsidRDefault="007669FF" w:rsidP="002C71D7">
            <w:r w:rsidRPr="00830EA5">
              <w:rPr>
                <w:b/>
              </w:rPr>
              <w:t xml:space="preserve">Оценивать </w:t>
            </w:r>
            <w:r w:rsidRPr="00830EA5"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176" w:type="dxa"/>
          </w:tcPr>
          <w:p w:rsidR="007669FF" w:rsidRPr="00973915" w:rsidRDefault="007669FF" w:rsidP="002C71D7">
            <w:r w:rsidRPr="00973915">
              <w:t>Урок изучения и первичного закрепления знаний, комбинированный урок</w:t>
            </w:r>
          </w:p>
          <w:p w:rsidR="007669FF" w:rsidRPr="00973915" w:rsidRDefault="007669FF" w:rsidP="002C71D7"/>
          <w:p w:rsidR="007669FF" w:rsidRPr="00973915" w:rsidRDefault="007669FF" w:rsidP="002C71D7">
            <w:pPr>
              <w:ind w:left="-6"/>
            </w:pPr>
            <w:r w:rsidRPr="00973915"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:rsidR="007669FF" w:rsidRPr="00973915" w:rsidRDefault="007669FF" w:rsidP="002C71D7"/>
        </w:tc>
      </w:tr>
      <w:tr w:rsidR="007669FF" w:rsidRPr="00973915" w:rsidTr="005D6FF3">
        <w:tc>
          <w:tcPr>
            <w:tcW w:w="4095" w:type="dxa"/>
          </w:tcPr>
          <w:p w:rsidR="007669FF" w:rsidRPr="00973915" w:rsidRDefault="007669FF" w:rsidP="002C71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  <w:p w:rsidR="007669FF" w:rsidRPr="00973915" w:rsidRDefault="007669FF" w:rsidP="002C71D7">
            <w:pPr>
              <w:snapToGrid w:val="0"/>
              <w:jc w:val="both"/>
              <w:rPr>
                <w:b/>
              </w:rPr>
            </w:pPr>
            <w:r w:rsidRPr="00B146AD">
              <w:rPr>
                <w:szCs w:val="28"/>
              </w:rPr>
              <w:t>Устные и письменные способы сложения и вычитания в пределах 100. Табличное умножение и деление. Решение простых и составных задач. Геометрический материал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46" w:type="dxa"/>
          </w:tcPr>
          <w:p w:rsidR="007669FF" w:rsidRPr="00830EA5" w:rsidRDefault="007669FF" w:rsidP="002C71D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Pr="008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сотрудничества со взрослыми в различных учебных ситуациях, умения не создавать конфликты и находить выходы из спорных ситуаций,</w:t>
            </w:r>
          </w:p>
          <w:p w:rsidR="007669FF" w:rsidRPr="00830EA5" w:rsidRDefault="007669FF" w:rsidP="002C71D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8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между компонентами сложения и вычитания, умножения и деления,  решать задачи,</w:t>
            </w:r>
          </w:p>
          <w:p w:rsidR="007669FF" w:rsidRPr="00830EA5" w:rsidRDefault="007669FF" w:rsidP="002C71D7">
            <w:pPr>
              <w:pStyle w:val="a3"/>
              <w:rPr>
                <w:sz w:val="24"/>
                <w:szCs w:val="24"/>
              </w:rPr>
            </w:pPr>
            <w:r w:rsidRPr="00830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8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вычисления выражений в </w:t>
            </w:r>
            <w:proofErr w:type="spellStart"/>
            <w:r w:rsidRPr="00830EA5">
              <w:rPr>
                <w:rFonts w:ascii="Times New Roman" w:eastAsia="Calibri" w:hAnsi="Times New Roman" w:cs="Times New Roman"/>
                <w:sz w:val="24"/>
                <w:szCs w:val="24"/>
              </w:rPr>
              <w:t>преде-лах</w:t>
            </w:r>
            <w:proofErr w:type="spellEnd"/>
            <w:r w:rsidRPr="008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 задания творческого и поискового характера, </w:t>
            </w:r>
            <w:r w:rsidRPr="00830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83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и способы действий в измененных условиях.</w:t>
            </w:r>
          </w:p>
        </w:tc>
        <w:tc>
          <w:tcPr>
            <w:tcW w:w="2176" w:type="dxa"/>
          </w:tcPr>
          <w:p w:rsidR="007669FF" w:rsidRPr="00973915" w:rsidRDefault="007669FF" w:rsidP="002C71D7"/>
          <w:p w:rsidR="007669FF" w:rsidRPr="00973915" w:rsidRDefault="007669FF" w:rsidP="002C71D7">
            <w:pPr>
              <w:ind w:left="-6"/>
            </w:pPr>
            <w:r w:rsidRPr="00973915">
              <w:t>На уроках используется: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:rsidR="007669FF" w:rsidRPr="00973915" w:rsidRDefault="007669FF" w:rsidP="002C71D7"/>
        </w:tc>
      </w:tr>
    </w:tbl>
    <w:p w:rsidR="007669FF" w:rsidRPr="00973915" w:rsidRDefault="007669FF" w:rsidP="007669FF">
      <w:pPr>
        <w:tabs>
          <w:tab w:val="left" w:pos="1961"/>
        </w:tabs>
      </w:pPr>
    </w:p>
    <w:p w:rsidR="007669FF" w:rsidRDefault="007669FF" w:rsidP="007669FF">
      <w:pPr>
        <w:tabs>
          <w:tab w:val="left" w:pos="1961"/>
        </w:tabs>
      </w:pPr>
    </w:p>
    <w:p w:rsidR="007669FF" w:rsidRDefault="007669FF" w:rsidP="007669FF">
      <w:pPr>
        <w:tabs>
          <w:tab w:val="left" w:pos="1961"/>
        </w:tabs>
      </w:pPr>
    </w:p>
    <w:p w:rsidR="00E828B9" w:rsidRDefault="00E828B9" w:rsidP="007669FF">
      <w:pPr>
        <w:tabs>
          <w:tab w:val="left" w:pos="1961"/>
        </w:tabs>
      </w:pPr>
    </w:p>
    <w:p w:rsidR="00A474B5" w:rsidRDefault="00A474B5" w:rsidP="007669FF">
      <w:pPr>
        <w:tabs>
          <w:tab w:val="left" w:pos="1961"/>
        </w:tabs>
      </w:pPr>
    </w:p>
    <w:p w:rsidR="00A474B5" w:rsidRDefault="00A474B5" w:rsidP="007669FF">
      <w:pPr>
        <w:tabs>
          <w:tab w:val="left" w:pos="1961"/>
        </w:tabs>
      </w:pPr>
    </w:p>
    <w:p w:rsidR="00A474B5" w:rsidRDefault="00A474B5" w:rsidP="007669FF">
      <w:pPr>
        <w:tabs>
          <w:tab w:val="left" w:pos="1961"/>
        </w:tabs>
      </w:pPr>
    </w:p>
    <w:p w:rsidR="00A474B5" w:rsidRDefault="00A474B5" w:rsidP="007669FF">
      <w:pPr>
        <w:tabs>
          <w:tab w:val="left" w:pos="1961"/>
        </w:tabs>
      </w:pPr>
    </w:p>
    <w:p w:rsidR="00A474B5" w:rsidRDefault="00A474B5" w:rsidP="007669FF">
      <w:pPr>
        <w:tabs>
          <w:tab w:val="left" w:pos="1961"/>
        </w:tabs>
      </w:pPr>
    </w:p>
    <w:p w:rsidR="00A474B5" w:rsidRDefault="00A474B5" w:rsidP="007669FF">
      <w:pPr>
        <w:tabs>
          <w:tab w:val="left" w:pos="1961"/>
        </w:tabs>
      </w:pPr>
    </w:p>
    <w:p w:rsidR="00A474B5" w:rsidRDefault="00A474B5" w:rsidP="007669FF">
      <w:pPr>
        <w:tabs>
          <w:tab w:val="left" w:pos="1961"/>
        </w:tabs>
      </w:pPr>
    </w:p>
    <w:p w:rsidR="00A474B5" w:rsidRDefault="00A474B5" w:rsidP="007669FF">
      <w:pPr>
        <w:tabs>
          <w:tab w:val="left" w:pos="1961"/>
        </w:tabs>
      </w:pPr>
    </w:p>
    <w:p w:rsidR="00A474B5" w:rsidRDefault="00A474B5" w:rsidP="007669FF">
      <w:pPr>
        <w:tabs>
          <w:tab w:val="left" w:pos="1961"/>
        </w:tabs>
      </w:pPr>
    </w:p>
    <w:p w:rsidR="00A474B5" w:rsidRDefault="00A474B5" w:rsidP="007669FF">
      <w:pPr>
        <w:tabs>
          <w:tab w:val="left" w:pos="1961"/>
        </w:tabs>
      </w:pPr>
    </w:p>
    <w:p w:rsidR="00A474B5" w:rsidRDefault="00A474B5" w:rsidP="007669FF">
      <w:pPr>
        <w:tabs>
          <w:tab w:val="left" w:pos="1961"/>
        </w:tabs>
      </w:pPr>
    </w:p>
    <w:p w:rsidR="00A474B5" w:rsidRDefault="00A474B5" w:rsidP="007669FF">
      <w:pPr>
        <w:tabs>
          <w:tab w:val="left" w:pos="1961"/>
        </w:tabs>
      </w:pPr>
    </w:p>
    <w:p w:rsidR="00A474B5" w:rsidRDefault="00A474B5" w:rsidP="007669FF">
      <w:pPr>
        <w:tabs>
          <w:tab w:val="left" w:pos="1961"/>
        </w:tabs>
      </w:pPr>
    </w:p>
    <w:p w:rsidR="002121C7" w:rsidRDefault="002121C7" w:rsidP="007669FF">
      <w:pPr>
        <w:tabs>
          <w:tab w:val="left" w:pos="1961"/>
        </w:tabs>
      </w:pPr>
    </w:p>
    <w:p w:rsidR="002121C7" w:rsidRDefault="002121C7" w:rsidP="007669FF">
      <w:pPr>
        <w:tabs>
          <w:tab w:val="left" w:pos="1961"/>
        </w:tabs>
      </w:pPr>
    </w:p>
    <w:p w:rsidR="002121C7" w:rsidRDefault="002121C7" w:rsidP="007669FF">
      <w:pPr>
        <w:tabs>
          <w:tab w:val="left" w:pos="1961"/>
        </w:tabs>
      </w:pPr>
    </w:p>
    <w:p w:rsidR="002121C7" w:rsidRDefault="002121C7" w:rsidP="007669FF">
      <w:pPr>
        <w:tabs>
          <w:tab w:val="left" w:pos="1961"/>
        </w:tabs>
      </w:pPr>
    </w:p>
    <w:p w:rsidR="002121C7" w:rsidRDefault="002121C7" w:rsidP="007669FF">
      <w:pPr>
        <w:tabs>
          <w:tab w:val="left" w:pos="1961"/>
        </w:tabs>
      </w:pPr>
    </w:p>
    <w:p w:rsidR="002121C7" w:rsidRDefault="002121C7" w:rsidP="007669FF">
      <w:pPr>
        <w:tabs>
          <w:tab w:val="left" w:pos="1961"/>
        </w:tabs>
      </w:pPr>
    </w:p>
    <w:p w:rsidR="002121C7" w:rsidRDefault="002121C7" w:rsidP="007669FF">
      <w:pPr>
        <w:tabs>
          <w:tab w:val="left" w:pos="1961"/>
        </w:tabs>
      </w:pPr>
    </w:p>
    <w:p w:rsidR="002121C7" w:rsidRDefault="002121C7" w:rsidP="007669FF">
      <w:pPr>
        <w:tabs>
          <w:tab w:val="left" w:pos="1961"/>
        </w:tabs>
      </w:pPr>
    </w:p>
    <w:p w:rsidR="002121C7" w:rsidRDefault="002121C7" w:rsidP="007669FF">
      <w:pPr>
        <w:tabs>
          <w:tab w:val="left" w:pos="1961"/>
        </w:tabs>
      </w:pPr>
    </w:p>
    <w:p w:rsidR="002121C7" w:rsidRDefault="002121C7" w:rsidP="007669FF">
      <w:pPr>
        <w:tabs>
          <w:tab w:val="left" w:pos="1961"/>
        </w:tabs>
      </w:pPr>
    </w:p>
    <w:p w:rsidR="002121C7" w:rsidRDefault="002121C7" w:rsidP="007669FF">
      <w:pPr>
        <w:tabs>
          <w:tab w:val="left" w:pos="1961"/>
        </w:tabs>
      </w:pPr>
    </w:p>
    <w:p w:rsidR="002121C7" w:rsidRDefault="002121C7" w:rsidP="007669FF">
      <w:pPr>
        <w:tabs>
          <w:tab w:val="left" w:pos="1961"/>
        </w:tabs>
      </w:pPr>
      <w:bookmarkStart w:id="1" w:name="_GoBack"/>
      <w:bookmarkEnd w:id="1"/>
    </w:p>
    <w:p w:rsidR="00A474B5" w:rsidRDefault="00A474B5" w:rsidP="007669FF">
      <w:pPr>
        <w:tabs>
          <w:tab w:val="left" w:pos="1961"/>
        </w:tabs>
      </w:pPr>
    </w:p>
    <w:p w:rsidR="007669FF" w:rsidRPr="00973915" w:rsidRDefault="007669FF" w:rsidP="007669FF">
      <w:pPr>
        <w:tabs>
          <w:tab w:val="left" w:pos="1961"/>
        </w:tabs>
      </w:pPr>
    </w:p>
    <w:p w:rsidR="007669FF" w:rsidRDefault="00956235" w:rsidP="007669FF">
      <w:pPr>
        <w:tabs>
          <w:tab w:val="left" w:pos="1961"/>
        </w:tabs>
        <w:jc w:val="center"/>
        <w:rPr>
          <w:b/>
        </w:rPr>
      </w:pPr>
      <w:r>
        <w:rPr>
          <w:b/>
        </w:rPr>
        <w:t>Раздел 3</w:t>
      </w:r>
      <w:r w:rsidR="007669FF" w:rsidRPr="00973915">
        <w:rPr>
          <w:b/>
        </w:rPr>
        <w:t>. Календарно тематическое планирование</w:t>
      </w:r>
    </w:p>
    <w:p w:rsidR="00E828B9" w:rsidRPr="00973915" w:rsidRDefault="00E828B9" w:rsidP="007669FF">
      <w:pPr>
        <w:tabs>
          <w:tab w:val="left" w:pos="1961"/>
        </w:tabs>
        <w:jc w:val="center"/>
        <w:rPr>
          <w:b/>
        </w:rPr>
      </w:pPr>
    </w:p>
    <w:tbl>
      <w:tblPr>
        <w:tblStyle w:val="aff"/>
        <w:tblW w:w="9606" w:type="dxa"/>
        <w:tblLayout w:type="fixed"/>
        <w:tblLook w:val="04A0"/>
      </w:tblPr>
      <w:tblGrid>
        <w:gridCol w:w="723"/>
        <w:gridCol w:w="945"/>
        <w:gridCol w:w="832"/>
        <w:gridCol w:w="4271"/>
        <w:gridCol w:w="708"/>
        <w:gridCol w:w="2127"/>
      </w:tblGrid>
      <w:tr w:rsidR="00CE5813" w:rsidRPr="00973915" w:rsidTr="00CE5813">
        <w:tc>
          <w:tcPr>
            <w:tcW w:w="723" w:type="dxa"/>
            <w:vMerge w:val="restart"/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</w:pPr>
            <w:r w:rsidRPr="00973915">
              <w:t>№п\п</w:t>
            </w:r>
          </w:p>
        </w:tc>
        <w:tc>
          <w:tcPr>
            <w:tcW w:w="1777" w:type="dxa"/>
            <w:gridSpan w:val="2"/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</w:pPr>
            <w:r w:rsidRPr="00973915">
              <w:t>Дата</w:t>
            </w:r>
          </w:p>
        </w:tc>
        <w:tc>
          <w:tcPr>
            <w:tcW w:w="4271" w:type="dxa"/>
            <w:vMerge w:val="restart"/>
            <w:tcBorders>
              <w:right w:val="single" w:sz="4" w:space="0" w:color="auto"/>
            </w:tcBorders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</w:pPr>
            <w:r w:rsidRPr="00973915">
              <w:t>Название раздела, темы урока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</w:pPr>
            <w:r w:rsidRPr="00973915">
              <w:t>Количество часов</w:t>
            </w:r>
          </w:p>
        </w:tc>
        <w:tc>
          <w:tcPr>
            <w:tcW w:w="2127" w:type="dxa"/>
            <w:vMerge w:val="restart"/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</w:pPr>
            <w:r w:rsidRPr="00973915">
              <w:t>Мониторинг и формы контроля</w:t>
            </w:r>
          </w:p>
        </w:tc>
      </w:tr>
      <w:tr w:rsidR="00CE5813" w:rsidRPr="00973915" w:rsidTr="00CE5813">
        <w:tc>
          <w:tcPr>
            <w:tcW w:w="723" w:type="dxa"/>
            <w:vMerge/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945" w:type="dxa"/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</w:pPr>
            <w:r w:rsidRPr="00973915">
              <w:t>план</w:t>
            </w:r>
          </w:p>
        </w:tc>
        <w:tc>
          <w:tcPr>
            <w:tcW w:w="832" w:type="dxa"/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</w:pPr>
            <w:r w:rsidRPr="00973915">
              <w:t>факт</w:t>
            </w:r>
          </w:p>
        </w:tc>
        <w:tc>
          <w:tcPr>
            <w:tcW w:w="4271" w:type="dxa"/>
            <w:vMerge/>
            <w:tcBorders>
              <w:right w:val="single" w:sz="4" w:space="0" w:color="auto"/>
            </w:tcBorders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2127" w:type="dxa"/>
            <w:vMerge/>
          </w:tcPr>
          <w:p w:rsidR="00CE5813" w:rsidRPr="00973915" w:rsidRDefault="00CE5813" w:rsidP="002C71D7">
            <w:pPr>
              <w:tabs>
                <w:tab w:val="left" w:pos="1961"/>
              </w:tabs>
              <w:jc w:val="center"/>
            </w:pPr>
          </w:p>
        </w:tc>
      </w:tr>
      <w:tr w:rsidR="00CE5813" w:rsidRPr="00973915" w:rsidTr="00CE5813">
        <w:tc>
          <w:tcPr>
            <w:tcW w:w="723" w:type="dxa"/>
          </w:tcPr>
          <w:p w:rsidR="00CE5813" w:rsidRPr="00F06733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945" w:type="dxa"/>
          </w:tcPr>
          <w:p w:rsidR="00CE5813" w:rsidRPr="00F06733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832" w:type="dxa"/>
          </w:tcPr>
          <w:p w:rsidR="00CE5813" w:rsidRPr="00F06733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F06733" w:rsidRDefault="00CE5813" w:rsidP="002C71D7">
            <w:pPr>
              <w:jc w:val="center"/>
              <w:rPr>
                <w:b/>
              </w:rPr>
            </w:pPr>
            <w:r w:rsidRPr="00F06733">
              <w:rPr>
                <w:b/>
              </w:rPr>
              <w:t>Числа от 1 до 100. Нумерация</w:t>
            </w:r>
          </w:p>
          <w:p w:rsidR="00CE5813" w:rsidRPr="00F06733" w:rsidRDefault="00CE5813" w:rsidP="002C71D7">
            <w:pPr>
              <w:tabs>
                <w:tab w:val="left" w:pos="1961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F06733" w:rsidRDefault="00902742" w:rsidP="002C71D7">
            <w:pPr>
              <w:tabs>
                <w:tab w:val="left" w:pos="1961"/>
              </w:tabs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CE5813" w:rsidRPr="00F06733" w:rsidRDefault="00CE5813" w:rsidP="002C71D7">
            <w:pPr>
              <w:tabs>
                <w:tab w:val="left" w:pos="1961"/>
              </w:tabs>
              <w:jc w:val="center"/>
            </w:pP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02.09.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rPr>
                <w:b/>
              </w:rPr>
            </w:pPr>
            <w:r w:rsidRPr="005730C1">
              <w:t>Повторение: числа от 1 до 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Фронтальная беседа.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2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05.09.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rPr>
                <w:b/>
              </w:rPr>
            </w:pPr>
            <w:r w:rsidRPr="005730C1">
              <w:t>Повторение: числа второго десятка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Текущий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3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06.09.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rPr>
                <w:b/>
              </w:rPr>
            </w:pPr>
            <w:r w:rsidRPr="005730C1">
              <w:t>Образование и запись чисел от 20 до 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Индивидуальный опрос.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4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07.09.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rPr>
                <w:b/>
              </w:rPr>
            </w:pPr>
            <w:r w:rsidRPr="005730C1">
              <w:t>Счет десятками.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Текущий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5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09.09.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jc w:val="both"/>
              <w:rPr>
                <w:color w:val="0070C0"/>
              </w:rPr>
            </w:pPr>
            <w:r w:rsidRPr="005730C1">
              <w:t>Поместное значение цифр в записи числа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6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12.09.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jc w:val="both"/>
              <w:rPr>
                <w:color w:val="0070C0"/>
              </w:rPr>
            </w:pPr>
            <w:r w:rsidRPr="005730C1">
              <w:rPr>
                <w:color w:val="000000"/>
              </w:rPr>
              <w:t>Однозначные и двузначные числа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Индивидуальный опрос.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7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13.09.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jc w:val="both"/>
              <w:rPr>
                <w:color w:val="000000"/>
              </w:rPr>
            </w:pPr>
            <w:r w:rsidRPr="005730C1">
              <w:rPr>
                <w:color w:val="000000"/>
              </w:rPr>
              <w:t>Двузначные числа.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Фронтальный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8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14.09.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pPr>
              <w:jc w:val="both"/>
            </w:pPr>
            <w:r w:rsidRPr="005730C1">
              <w:t xml:space="preserve">Миллиметр. </w:t>
            </w:r>
          </w:p>
          <w:p w:rsidR="00136466" w:rsidRPr="005730C1" w:rsidRDefault="00136466" w:rsidP="002C71D7">
            <w:pPr>
              <w:jc w:val="both"/>
              <w:rPr>
                <w:color w:val="0070C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Фронтальный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9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16.09.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jc w:val="both"/>
              <w:rPr>
                <w:color w:val="000000"/>
              </w:rPr>
            </w:pPr>
            <w:r w:rsidRPr="005730C1">
              <w:t>Миллиметр. Закрепление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  <w:rPr>
                <w:b/>
              </w:rPr>
            </w:pPr>
            <w:r w:rsidRPr="005730C1">
              <w:t>Индивидуальный опрос.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7669FF">
            <w:pPr>
              <w:tabs>
                <w:tab w:val="left" w:pos="1961"/>
              </w:tabs>
              <w:jc w:val="center"/>
            </w:pPr>
            <w:r w:rsidRPr="005730C1">
              <w:t>10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19.09.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jc w:val="both"/>
              <w:rPr>
                <w:color w:val="000000"/>
              </w:rPr>
            </w:pPr>
            <w:r w:rsidRPr="005730C1">
              <w:t>Единицы длины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Текущий </w:t>
            </w:r>
          </w:p>
          <w:p w:rsidR="00CE5813" w:rsidRPr="005730C1" w:rsidRDefault="00CE5813" w:rsidP="002C71D7">
            <w:pPr>
              <w:jc w:val="center"/>
              <w:rPr>
                <w:b/>
              </w:rPr>
            </w:pPr>
          </w:p>
          <w:p w:rsidR="00CE5813" w:rsidRPr="005730C1" w:rsidRDefault="00CE5813" w:rsidP="002C71D7">
            <w:pPr>
              <w:jc w:val="center"/>
              <w:rPr>
                <w:b/>
                <w:color w:val="FF0000"/>
              </w:rPr>
            </w:pP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11</w:t>
            </w:r>
          </w:p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</w:pPr>
            <w:r>
              <w:t>20.09.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136466" w:rsidRDefault="00136466" w:rsidP="00136466">
            <w:pPr>
              <w:jc w:val="both"/>
            </w:pPr>
            <w:r w:rsidRPr="005730C1">
              <w:t>Контрольная работа (входная)</w:t>
            </w:r>
          </w:p>
          <w:p w:rsidR="00136466" w:rsidRPr="005730C1" w:rsidRDefault="00136466" w:rsidP="002C71D7">
            <w:pPr>
              <w:jc w:val="both"/>
              <w:rPr>
                <w:color w:val="0070C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12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21.09.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136466" w:rsidRDefault="00136466" w:rsidP="00136466">
            <w:pPr>
              <w:jc w:val="both"/>
              <w:rPr>
                <w:color w:val="000000"/>
              </w:rPr>
            </w:pPr>
            <w:r w:rsidRPr="005730C1">
              <w:rPr>
                <w:color w:val="000000"/>
              </w:rPr>
              <w:t>Число 100</w:t>
            </w:r>
          </w:p>
          <w:p w:rsidR="00CE5813" w:rsidRPr="005730C1" w:rsidRDefault="00CE5813" w:rsidP="002C71D7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13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23.09.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136466" w:rsidP="002C71D7">
            <w:pPr>
              <w:jc w:val="both"/>
              <w:rPr>
                <w:color w:val="000000"/>
              </w:rPr>
            </w:pPr>
            <w:r w:rsidRPr="005730C1">
              <w:rPr>
                <w:color w:val="000000"/>
              </w:rPr>
              <w:t>Метр. Таблица единиц длины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Индивидуальный опрос.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14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26.09.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136466" w:rsidRPr="005730C1" w:rsidRDefault="00136466" w:rsidP="00136466">
            <w:pPr>
              <w:jc w:val="both"/>
            </w:pPr>
            <w:r w:rsidRPr="005730C1">
              <w:t xml:space="preserve">Сложение и вычитание  вида   35 + 5, 35 –  5, 35 - 30                       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Итоговый 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15</w:t>
            </w:r>
          </w:p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945" w:type="dxa"/>
          </w:tcPr>
          <w:p w:rsidR="00CE5813" w:rsidRPr="005730C1" w:rsidRDefault="009E1E8C" w:rsidP="007669FF">
            <w:pPr>
              <w:tabs>
                <w:tab w:val="left" w:pos="1961"/>
              </w:tabs>
              <w:jc w:val="center"/>
            </w:pPr>
            <w:r>
              <w:t>27.09.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902742" w:rsidP="002C71D7">
            <w:pPr>
              <w:jc w:val="both"/>
              <w:rPr>
                <w:color w:val="000000"/>
              </w:rPr>
            </w:pPr>
            <w:r>
              <w:t>Двузначные числа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16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28.09.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jc w:val="both"/>
              <w:rPr>
                <w:color w:val="000000"/>
              </w:rPr>
            </w:pPr>
            <w:r w:rsidRPr="005730C1">
              <w:t>Замена двузначного числа суммой разрядных слагаемых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Текущий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17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30.09.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jc w:val="both"/>
            </w:pPr>
            <w:r w:rsidRPr="005730C1">
              <w:t>Рубль. Копейка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Текущий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945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snapToGrid w:val="0"/>
              <w:jc w:val="center"/>
              <w:rPr>
                <w:b/>
              </w:rPr>
            </w:pPr>
            <w:r w:rsidRPr="005730C1">
              <w:rPr>
                <w:b/>
              </w:rPr>
              <w:t>Числа от 1 до 100. Сложение и вычитание</w:t>
            </w:r>
          </w:p>
          <w:p w:rsidR="00CE5813" w:rsidRPr="005730C1" w:rsidRDefault="00CE5813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902742" w:rsidP="002C71D7">
            <w:pPr>
              <w:tabs>
                <w:tab w:val="left" w:pos="1961"/>
              </w:tabs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18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03.10.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>Задачи, обратные данной</w:t>
            </w:r>
          </w:p>
          <w:p w:rsidR="00821A11" w:rsidRPr="005730C1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19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04.10.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>Сумма и разность отрезков</w:t>
            </w:r>
          </w:p>
          <w:p w:rsidR="00821A11" w:rsidRPr="005730C1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Фронтальный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2</w:t>
            </w:r>
            <w:r>
              <w:t>0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05.10.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Краткая запись задачи. Схематический чертеж к задаче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Фронтальный </w:t>
            </w:r>
          </w:p>
          <w:p w:rsidR="00CE5813" w:rsidRPr="005730C1" w:rsidRDefault="00CE5813" w:rsidP="002C71D7">
            <w:pPr>
              <w:jc w:val="center"/>
              <w:rPr>
                <w:b/>
                <w:color w:val="FF0000"/>
              </w:rPr>
            </w:pP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2</w:t>
            </w:r>
            <w:r>
              <w:t>1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07.10.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>Решение задач</w:t>
            </w:r>
          </w:p>
          <w:p w:rsidR="00821A11" w:rsidRPr="005730C1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Текущий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2</w:t>
            </w:r>
            <w:r>
              <w:t>2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10.10.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rPr>
                <w:color w:val="FF0000"/>
              </w:rPr>
            </w:pPr>
            <w:r>
              <w:t>Числа от 1 до 100. Решение задач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2</w:t>
            </w:r>
            <w:r>
              <w:t>3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11.10.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rPr>
                <w:color w:val="FF0000"/>
              </w:rPr>
            </w:pPr>
            <w:r w:rsidRPr="005730C1">
              <w:t xml:space="preserve">Решение задач.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2</w:t>
            </w:r>
            <w:r>
              <w:t>4</w:t>
            </w:r>
          </w:p>
        </w:tc>
        <w:tc>
          <w:tcPr>
            <w:tcW w:w="945" w:type="dxa"/>
          </w:tcPr>
          <w:p w:rsidR="00CE5813" w:rsidRPr="005730C1" w:rsidRDefault="009E1E8C" w:rsidP="007669FF">
            <w:pPr>
              <w:tabs>
                <w:tab w:val="left" w:pos="1961"/>
              </w:tabs>
            </w:pPr>
            <w:r>
              <w:t>12.10.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 xml:space="preserve">Час. Минута.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  <w:rPr>
                <w:b/>
              </w:rPr>
            </w:pPr>
          </w:p>
          <w:p w:rsidR="00CE5813" w:rsidRPr="005730C1" w:rsidRDefault="00CE5813" w:rsidP="002C71D7"/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25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14.10.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Определение времени по часам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  <w:rPr>
                <w:b/>
              </w:rPr>
            </w:pPr>
            <w:r>
              <w:t xml:space="preserve">Текущий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Default="00CE5813" w:rsidP="002C71D7">
            <w:pPr>
              <w:tabs>
                <w:tab w:val="left" w:pos="1961"/>
              </w:tabs>
              <w:jc w:val="center"/>
            </w:pPr>
            <w:r>
              <w:t>26</w:t>
            </w:r>
          </w:p>
        </w:tc>
        <w:tc>
          <w:tcPr>
            <w:tcW w:w="945" w:type="dxa"/>
          </w:tcPr>
          <w:p w:rsidR="00CE5813" w:rsidRPr="00C849BC" w:rsidRDefault="009E1E8C" w:rsidP="002C71D7">
            <w:pPr>
              <w:tabs>
                <w:tab w:val="left" w:pos="1961"/>
              </w:tabs>
              <w:jc w:val="center"/>
            </w:pPr>
            <w:r>
              <w:t>17.10.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472795">
            <w:pPr>
              <w:rPr>
                <w:b/>
              </w:rPr>
            </w:pPr>
            <w:r w:rsidRPr="005730C1">
              <w:t xml:space="preserve"> Длина ломаной.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956235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956235">
            <w:pPr>
              <w:jc w:val="center"/>
            </w:pPr>
            <w:r w:rsidRPr="005730C1">
              <w:t xml:space="preserve">Итоговый контроль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Default="00CE5813" w:rsidP="002C71D7">
            <w:pPr>
              <w:tabs>
                <w:tab w:val="left" w:pos="1961"/>
              </w:tabs>
              <w:jc w:val="center"/>
            </w:pPr>
            <w:r>
              <w:t>27</w:t>
            </w:r>
          </w:p>
        </w:tc>
        <w:tc>
          <w:tcPr>
            <w:tcW w:w="945" w:type="dxa"/>
          </w:tcPr>
          <w:p w:rsidR="00CE5813" w:rsidRPr="00C849BC" w:rsidRDefault="009E1E8C" w:rsidP="002C71D7">
            <w:pPr>
              <w:tabs>
                <w:tab w:val="left" w:pos="1961"/>
              </w:tabs>
              <w:jc w:val="center"/>
            </w:pPr>
            <w:r>
              <w:t>18.10.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136466" w:rsidP="00472795">
            <w:r w:rsidRPr="005730C1">
              <w:t>Числовые выражения.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956235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956235">
            <w:pPr>
              <w:jc w:val="center"/>
            </w:pPr>
            <w:r w:rsidRPr="005730C1">
              <w:t>Индивидуальный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2</w:t>
            </w:r>
            <w:r>
              <w:t>8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19.10.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136466" w:rsidP="002C71D7">
            <w:r w:rsidRPr="005730C1">
              <w:t>Контрольная работа по итогам 1 четверти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29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21.10.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 xml:space="preserve">Порядок действий в выражениях. </w:t>
            </w:r>
          </w:p>
          <w:p w:rsidR="00821A11" w:rsidRPr="005730C1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30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24.10.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>Числовые выражения. Скобки</w:t>
            </w:r>
          </w:p>
          <w:p w:rsidR="00821A11" w:rsidRPr="005730C1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>Индивидуальный.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3</w:t>
            </w:r>
            <w:r>
              <w:t>1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25.10.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>Сравнение числовых выражений</w:t>
            </w:r>
          </w:p>
          <w:p w:rsidR="00821A11" w:rsidRPr="005730C1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 xml:space="preserve">Индивидуальный.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3</w:t>
            </w:r>
            <w:r>
              <w:t>2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26.10.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>Периметр многоугольника</w:t>
            </w:r>
          </w:p>
          <w:p w:rsidR="00821A11" w:rsidRPr="005730C1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>
              <w:t xml:space="preserve">Текущий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F201A4" w:rsidRDefault="00CE5813" w:rsidP="002C71D7">
            <w:pPr>
              <w:tabs>
                <w:tab w:val="left" w:pos="1961"/>
              </w:tabs>
              <w:jc w:val="center"/>
            </w:pPr>
            <w:r>
              <w:t>33</w:t>
            </w:r>
          </w:p>
        </w:tc>
        <w:tc>
          <w:tcPr>
            <w:tcW w:w="945" w:type="dxa"/>
          </w:tcPr>
          <w:p w:rsidR="00CE5813" w:rsidRPr="00F201A4" w:rsidRDefault="009E1E8C" w:rsidP="002C71D7">
            <w:pPr>
              <w:tabs>
                <w:tab w:val="left" w:pos="1961"/>
              </w:tabs>
              <w:jc w:val="center"/>
            </w:pPr>
            <w:r>
              <w:t>07.11.</w:t>
            </w:r>
          </w:p>
        </w:tc>
        <w:tc>
          <w:tcPr>
            <w:tcW w:w="832" w:type="dxa"/>
          </w:tcPr>
          <w:p w:rsidR="00CE5813" w:rsidRPr="00F201A4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>Порядок действий в выражениях.</w:t>
            </w:r>
          </w:p>
          <w:p w:rsidR="00821A11" w:rsidRPr="00F201A4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F201A4" w:rsidRDefault="00CE5813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E5813" w:rsidRPr="00F201A4" w:rsidRDefault="00CE5813" w:rsidP="002C71D7">
            <w:r>
              <w:t>Текущий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3</w:t>
            </w:r>
            <w:r>
              <w:t>4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08.11.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>Свойства сложения</w:t>
            </w:r>
          </w:p>
          <w:p w:rsidR="00821A11" w:rsidRPr="005730C1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 xml:space="preserve">Индивидуальный.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35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09.11.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 xml:space="preserve">Переместительное свойство сложения </w:t>
            </w:r>
          </w:p>
          <w:p w:rsidR="00821A11" w:rsidRPr="005730C1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 xml:space="preserve">Индивидуальный.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36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11.11.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 xml:space="preserve">Сочетательное свойство </w:t>
            </w:r>
          </w:p>
          <w:p w:rsidR="00821A11" w:rsidRPr="005730C1" w:rsidRDefault="00821A11" w:rsidP="002C71D7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 xml:space="preserve">Текущий.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37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14.11.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 xml:space="preserve">Применение свойств сложения </w:t>
            </w:r>
          </w:p>
          <w:p w:rsidR="00821A11" w:rsidRPr="005730C1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>
              <w:t xml:space="preserve">Фронтальный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38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15.11.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pPr>
              <w:jc w:val="both"/>
            </w:pPr>
            <w:r w:rsidRPr="005730C1">
              <w:t xml:space="preserve">Повторение пройденного. </w:t>
            </w:r>
          </w:p>
          <w:p w:rsidR="00821A11" w:rsidRPr="005730C1" w:rsidRDefault="00821A11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39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16.11.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jc w:val="both"/>
            </w:pPr>
            <w:r w:rsidRPr="005730C1">
              <w:t xml:space="preserve">Математика вокруг нас. Узоры на посуде </w:t>
            </w:r>
          </w:p>
          <w:p w:rsidR="00CE5813" w:rsidRPr="005730C1" w:rsidRDefault="00CE5813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40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18.11.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Повторение пройденного. Числа от 1 до 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 xml:space="preserve">Индивидуальный.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41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21.11.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Что узнали.  Чему научились.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>
              <w:t xml:space="preserve">Текущий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42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22.11.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136466" w:rsidP="002C71D7">
            <w:r>
              <w:t>Контрольная работа по теме «Числа от 1 до 100. Сложение и вычитание»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Текущий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F201A4">
            <w:pPr>
              <w:tabs>
                <w:tab w:val="left" w:pos="1961"/>
              </w:tabs>
            </w:pPr>
          </w:p>
        </w:tc>
        <w:tc>
          <w:tcPr>
            <w:tcW w:w="945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pPr>
              <w:rPr>
                <w:b/>
              </w:rPr>
            </w:pPr>
            <w:r w:rsidRPr="005730C1">
              <w:rPr>
                <w:b/>
              </w:rPr>
              <w:t>Сложение и вычитание</w:t>
            </w:r>
          </w:p>
          <w:p w:rsidR="00A474B5" w:rsidRPr="005730C1" w:rsidRDefault="00A474B5" w:rsidP="002C71D7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902742" w:rsidP="002C71D7">
            <w:pPr>
              <w:tabs>
                <w:tab w:val="left" w:pos="1961"/>
              </w:tabs>
              <w:jc w:val="center"/>
            </w:pPr>
            <w:r>
              <w:t>29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F201A4">
            <w:pPr>
              <w:tabs>
                <w:tab w:val="left" w:pos="1961"/>
              </w:tabs>
              <w:jc w:val="center"/>
            </w:pPr>
            <w:r>
              <w:t>43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23.11.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 xml:space="preserve">Подготовка к изучению устных приемов сложения и вычитания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44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25.11.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Приемы вычислений для случаев вида 36 + 2, 36 + 20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Текущий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45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28.11.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 xml:space="preserve">Приемы вычислений для случаев вида 36 – 2, 36 – 20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>Текущий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46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29.11.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 xml:space="preserve">Приемы вычислений для случаев вида 26 + 4, 30 – 7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Фронтальный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lastRenderedPageBreak/>
              <w:t>47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30.11.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Приемы вычислений для случаев вида 57 + 3, 30 – 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48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02.12.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 xml:space="preserve">Приемы вычислений для случаев вида 60 – 24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 xml:space="preserve">Текущий.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49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05.12.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 xml:space="preserve"> Решение текстовых задач.  Запись решения выражением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50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06.12.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 xml:space="preserve">Решение задач. 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5</w:t>
            </w:r>
            <w:r>
              <w:t>1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07.12.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 xml:space="preserve">Приемы вычислений для случаев вида 26 + 7, 35 – 8 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Фронтальный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52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09.12.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Приемы вычислений для случаев вида 28 + 7, 32 – 8 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53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12.12.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 xml:space="preserve">Приемы вычислений изученных видов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54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13.12.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>Что узнали, чему научились</w:t>
            </w:r>
          </w:p>
          <w:p w:rsidR="00821A11" w:rsidRPr="005730C1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55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14.12.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136466" w:rsidP="00136466">
            <w:r w:rsidRPr="005730C1">
              <w:t xml:space="preserve">Буквенные выражения </w:t>
            </w:r>
          </w:p>
          <w:p w:rsidR="00821A11" w:rsidRPr="005730C1" w:rsidRDefault="00821A11" w:rsidP="00136466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136466" w:rsidP="002C71D7">
            <w:pPr>
              <w:jc w:val="center"/>
            </w:pPr>
            <w:r>
              <w:t xml:space="preserve">Фронтальный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56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16.12.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FA4768" w:rsidP="002C71D7">
            <w:r>
              <w:t>Устные приемы сложения и вычитания.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FA4768" w:rsidP="00761BBF">
            <w:pPr>
              <w:jc w:val="center"/>
            </w:pPr>
            <w:r>
              <w:t>Текущий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57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19.12.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A5032D" w:rsidP="002C71D7">
            <w:r w:rsidRPr="005730C1">
              <w:t>Буквенные выражения с одним неизвестным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58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20.12.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FA4768" w:rsidP="002C71D7">
            <w:r w:rsidRPr="005730C1">
              <w:t xml:space="preserve">Контрольная работа по </w:t>
            </w:r>
            <w:r>
              <w:t>итогам 2 четверти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FA4768" w:rsidP="00FA4768">
            <w:r>
              <w:t>Итоговый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59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21.12.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A5032D" w:rsidP="002C71D7">
            <w:r w:rsidRPr="005730C1">
              <w:t>Буквенные выражения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A5032D" w:rsidP="002C71D7">
            <w:pPr>
              <w:jc w:val="center"/>
            </w:pPr>
            <w:r w:rsidRPr="005730C1">
              <w:t>Математический диктант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60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23.12.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Уравнение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Фронтальный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61</w:t>
            </w:r>
          </w:p>
        </w:tc>
        <w:tc>
          <w:tcPr>
            <w:tcW w:w="945" w:type="dxa"/>
          </w:tcPr>
          <w:p w:rsidR="00CE5813" w:rsidRPr="005730C1" w:rsidRDefault="009E1E8C" w:rsidP="002C71D7">
            <w:pPr>
              <w:tabs>
                <w:tab w:val="left" w:pos="1961"/>
              </w:tabs>
              <w:jc w:val="center"/>
            </w:pPr>
            <w:r>
              <w:t>26.12.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Повторение. Буквенные выражения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Текущий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62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27</w:t>
            </w:r>
            <w:r w:rsidR="009E1E8C">
              <w:t>.12.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>Решение уравнений</w:t>
            </w:r>
          </w:p>
          <w:p w:rsidR="00821A11" w:rsidRPr="005730C1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Текущий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63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28.12.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>Проверка сложения</w:t>
            </w:r>
          </w:p>
          <w:p w:rsidR="00821A11" w:rsidRPr="005730C1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>Фронтальный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64</w:t>
            </w:r>
          </w:p>
        </w:tc>
        <w:tc>
          <w:tcPr>
            <w:tcW w:w="945" w:type="dxa"/>
          </w:tcPr>
          <w:p w:rsidR="00CE5813" w:rsidRPr="005730C1" w:rsidRDefault="00E879F6" w:rsidP="007669FF">
            <w:pPr>
              <w:tabs>
                <w:tab w:val="left" w:pos="1961"/>
              </w:tabs>
            </w:pPr>
            <w:r>
              <w:t>09.01.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>Проверка вычитания</w:t>
            </w:r>
          </w:p>
          <w:p w:rsidR="00821A11" w:rsidRPr="005730C1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>Индивидуальная.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65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10.01.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Проверка сложения и вычитания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>
              <w:t xml:space="preserve">Текущий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66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11.01.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Закрепление. Решение задач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  <w:rPr>
                <w:b/>
              </w:rPr>
            </w:pPr>
            <w:r w:rsidRPr="005730C1">
              <w:t>Тест</w:t>
            </w:r>
          </w:p>
          <w:p w:rsidR="00CE5813" w:rsidRPr="005730C1" w:rsidRDefault="00CE5813" w:rsidP="002C71D7">
            <w:pPr>
              <w:jc w:val="center"/>
            </w:pP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67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13.01.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rPr>
                <w:color w:val="FF0000"/>
              </w:rPr>
            </w:pPr>
            <w:r w:rsidRPr="005730C1">
              <w:t>Буквенные выражения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 xml:space="preserve">Математический диктант.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68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16.01.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Закрепление решения уравнений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69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17.01.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Закрепление решения уравнений, задач.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70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18.01.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D0534C">
            <w:r w:rsidRPr="005730C1">
              <w:t xml:space="preserve">Контрольная работа  </w:t>
            </w:r>
            <w:proofErr w:type="spellStart"/>
            <w:r w:rsidRPr="005730C1">
              <w:t>по</w:t>
            </w:r>
            <w:r>
              <w:t>теме</w:t>
            </w:r>
            <w:proofErr w:type="spellEnd"/>
            <w:r>
              <w:t xml:space="preserve"> «Буквенные выражения. Уравнения»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 w:rsidRPr="005730C1">
              <w:t>Итоговый  контроль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71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20.01.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>Работа над ошибками.</w:t>
            </w:r>
          </w:p>
          <w:p w:rsidR="00821A11" w:rsidRPr="005730C1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pPr>
              <w:jc w:val="center"/>
            </w:pPr>
            <w:r>
              <w:t xml:space="preserve">Фронтальный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945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pPr>
              <w:jc w:val="both"/>
            </w:pPr>
            <w:r w:rsidRPr="005730C1">
              <w:rPr>
                <w:b/>
              </w:rPr>
              <w:t>Сложение и вычитание чисел от 1 до 100 (письменные вычисления</w:t>
            </w:r>
            <w:r w:rsidRPr="005730C1">
              <w:t>)</w:t>
            </w:r>
          </w:p>
          <w:p w:rsidR="00A474B5" w:rsidRPr="005730C1" w:rsidRDefault="00A474B5" w:rsidP="002C71D7">
            <w:pPr>
              <w:jc w:val="both"/>
            </w:pPr>
          </w:p>
          <w:p w:rsidR="00CE5813" w:rsidRPr="005730C1" w:rsidRDefault="00CE5813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902742" w:rsidP="002C71D7">
            <w:pPr>
              <w:tabs>
                <w:tab w:val="left" w:pos="1961"/>
              </w:tabs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CE5813" w:rsidRPr="005730C1" w:rsidRDefault="00CE5813" w:rsidP="002C71D7"/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72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23.01.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Письменные вычисления. Сложение вида 45 + 23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73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24.01.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 xml:space="preserve">Вычитание вида 57 – 26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>Фронтальный опрос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74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25.01.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Проверка сложения и вычитания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>
              <w:t xml:space="preserve">Текущий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75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27.01.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Default="00CE5813" w:rsidP="002C71D7">
            <w:r w:rsidRPr="005730C1">
              <w:t>Угол. Виды углов</w:t>
            </w:r>
          </w:p>
          <w:p w:rsidR="00821A11" w:rsidRPr="005730C1" w:rsidRDefault="00821A11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>Индивидуальный.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76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30.01.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 xml:space="preserve">Сложение вида 37 + 48, 37 + 53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77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31.01.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Прямоугольник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78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01.02.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Сложение вида 87 + 13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>Индивидуальный.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79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03.02.</w:t>
            </w:r>
          </w:p>
        </w:tc>
        <w:tc>
          <w:tcPr>
            <w:tcW w:w="832" w:type="dxa"/>
          </w:tcPr>
          <w:p w:rsidR="00CE5813" w:rsidRPr="005730C1" w:rsidRDefault="00CE5813" w:rsidP="007669FF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>
              <w:t>С</w:t>
            </w:r>
            <w:r w:rsidRPr="005730C1">
              <w:t>ложение вида 32 + 8, вычитание вида  40 – 8  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lastRenderedPageBreak/>
              <w:t>80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06.02.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 xml:space="preserve">Вычитание вида 50 – 24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81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07.02.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pPr>
              <w:rPr>
                <w:color w:val="FF0000"/>
              </w:rPr>
            </w:pPr>
            <w:r w:rsidRPr="005730C1">
              <w:t>Самостоятельная работа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>Текущий.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82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08.02.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Решение задач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/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83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10.02.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Свойство прямоугольника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4835FF">
            <w:r w:rsidRPr="005730C1">
              <w:t xml:space="preserve">Математический диктант </w:t>
            </w:r>
          </w:p>
        </w:tc>
      </w:tr>
      <w:tr w:rsidR="00CE5813" w:rsidRPr="005730C1" w:rsidTr="00CE5813">
        <w:tc>
          <w:tcPr>
            <w:tcW w:w="723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>
              <w:t>84</w:t>
            </w:r>
          </w:p>
        </w:tc>
        <w:tc>
          <w:tcPr>
            <w:tcW w:w="945" w:type="dxa"/>
          </w:tcPr>
          <w:p w:rsidR="00CE5813" w:rsidRPr="005730C1" w:rsidRDefault="00E879F6" w:rsidP="002C71D7">
            <w:pPr>
              <w:tabs>
                <w:tab w:val="left" w:pos="1961"/>
              </w:tabs>
              <w:jc w:val="center"/>
            </w:pPr>
            <w:r>
              <w:t>13.02.</w:t>
            </w:r>
          </w:p>
        </w:tc>
        <w:tc>
          <w:tcPr>
            <w:tcW w:w="832" w:type="dxa"/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CE5813" w:rsidRPr="005730C1" w:rsidRDefault="00CE5813" w:rsidP="002C71D7">
            <w:r w:rsidRPr="005730C1">
              <w:t>Квадрат.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813" w:rsidRPr="005730C1" w:rsidRDefault="00CE5813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CE5813" w:rsidRPr="005730C1" w:rsidRDefault="00CE5813" w:rsidP="002C71D7">
            <w:r w:rsidRPr="005730C1">
              <w:t>Текущий.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85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14.02.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B26192">
            <w:r>
              <w:t>Контрольная работа по теме «Письменные приемы сложения и вычитания»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Фронтальный опрос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86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15.02.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2C71D7">
            <w:r w:rsidRPr="005730C1">
              <w:t xml:space="preserve"> Письменные приёмы сложения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Индивидуальная.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87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17.02.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r w:rsidRPr="005730C1">
              <w:t>Решение задач</w:t>
            </w:r>
          </w:p>
          <w:p w:rsidR="00B26192" w:rsidRPr="005730C1" w:rsidRDefault="00B26192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>
              <w:t xml:space="preserve">Текущий 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88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20.02.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136466">
            <w:r>
              <w:t>Закрепление письменных приёмов сложения.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>
              <w:t>Итоговый контроль</w:t>
            </w:r>
          </w:p>
          <w:p w:rsidR="00B26192" w:rsidRPr="005730C1" w:rsidRDefault="00B26192" w:rsidP="002C71D7">
            <w:pPr>
              <w:jc w:val="center"/>
              <w:rPr>
                <w:b/>
                <w:color w:val="FF0000"/>
              </w:rPr>
            </w:pP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pPr>
              <w:rPr>
                <w:b/>
              </w:rPr>
            </w:pPr>
            <w:r w:rsidRPr="005730C1">
              <w:rPr>
                <w:b/>
              </w:rPr>
              <w:t>Умножение и деление</w:t>
            </w:r>
          </w:p>
          <w:p w:rsidR="00B26192" w:rsidRPr="005730C1" w:rsidRDefault="00B26192" w:rsidP="002C71D7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B26192" w:rsidRPr="005730C1" w:rsidRDefault="00B26192" w:rsidP="002C71D7"/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89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21.02.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2C71D7">
            <w:r w:rsidRPr="005730C1">
              <w:t>Умножение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E05B9">
            <w:r w:rsidRPr="005730C1">
              <w:t xml:space="preserve">Математический диктант 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90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22.02.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2C71D7">
            <w:r w:rsidRPr="005730C1">
              <w:t>Конкретный смысл действия умножение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>
              <w:t xml:space="preserve">Фронтальный 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91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27.02.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2C71D7">
            <w:r w:rsidRPr="005730C1">
              <w:t>Прием умножения с использованием сложения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Текущий.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92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28.02.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r w:rsidRPr="005730C1">
              <w:t>Задачи, раскрывающие смысл действия умножения</w:t>
            </w:r>
          </w:p>
          <w:p w:rsidR="00B26192" w:rsidRPr="005730C1" w:rsidRDefault="00B26192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Текущий.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93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01.03.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r>
              <w:t>Умножение. Решение задач</w:t>
            </w:r>
          </w:p>
          <w:p w:rsidR="00B26192" w:rsidRPr="005730C1" w:rsidRDefault="00B26192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>
              <w:t xml:space="preserve">Текущий 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94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03.03.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r w:rsidRPr="005730C1">
              <w:t>Приемы умножения единицы и нуля</w:t>
            </w:r>
          </w:p>
          <w:p w:rsidR="00B26192" w:rsidRPr="005730C1" w:rsidRDefault="00B26192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Текущий.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95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06.03.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FA4768" w:rsidP="002C71D7">
            <w:r>
              <w:t>Приемы умножения единицы и нуля.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FA4768" w:rsidP="002C71D7">
            <w:r>
              <w:t>Текущий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96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07.03.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2C71D7">
            <w:r w:rsidRPr="005730C1">
              <w:t>Названия компонентов и результата действия  умножения</w:t>
            </w:r>
            <w:r w:rsidR="00D233B0"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Индивидуальная.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97</w:t>
            </w:r>
          </w:p>
        </w:tc>
        <w:tc>
          <w:tcPr>
            <w:tcW w:w="945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10.03.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2C71D7">
            <w:r w:rsidRPr="005730C1">
              <w:t>Переместительное свойство умножения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Индивидуальный.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98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13.03.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r w:rsidRPr="005730C1">
              <w:t>Конкретный смысл действия делени</w:t>
            </w:r>
            <w:r>
              <w:t>я</w:t>
            </w:r>
          </w:p>
          <w:p w:rsidR="00B26192" w:rsidRPr="005730C1" w:rsidRDefault="00B26192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Текущий.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99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14.03.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FA4768" w:rsidP="002C71D7">
            <w:r>
              <w:t>Контрольная работа по итогам 3 четверти.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FA4768" w:rsidP="002C71D7">
            <w:r>
              <w:t>Итоговый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16.03.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D233B0" w:rsidP="002C71D7">
            <w:r>
              <w:t>Задачи, со</w:t>
            </w:r>
            <w:r w:rsidR="00B26192" w:rsidRPr="005730C1">
              <w:t xml:space="preserve"> смысл</w:t>
            </w:r>
            <w:r>
              <w:t>ом</w:t>
            </w:r>
            <w:r w:rsidR="00B26192" w:rsidRPr="005730C1">
              <w:t xml:space="preserve"> действия умножения</w:t>
            </w:r>
          </w:p>
          <w:p w:rsidR="00B26192" w:rsidRPr="005730C1" w:rsidRDefault="00B26192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Индивидуальный.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101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17.03.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2C71D7">
            <w:r w:rsidRPr="005730C1">
              <w:t>Название чисел при делении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pPr>
              <w:rPr>
                <w:b/>
                <w:color w:val="FF0000"/>
              </w:rPr>
            </w:pPr>
          </w:p>
          <w:p w:rsidR="00B26192" w:rsidRPr="005730C1" w:rsidRDefault="00B26192" w:rsidP="002C71D7">
            <w:pPr>
              <w:jc w:val="center"/>
              <w:rPr>
                <w:b/>
              </w:rPr>
            </w:pP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102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27.03.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r w:rsidRPr="005730C1">
              <w:t>Что узнали.  Чему научились».</w:t>
            </w:r>
          </w:p>
          <w:p w:rsidR="00B26192" w:rsidRPr="005730C1" w:rsidRDefault="00B26192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>
              <w:t xml:space="preserve">Текущий 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pPr>
              <w:rPr>
                <w:b/>
              </w:rPr>
            </w:pPr>
            <w:r w:rsidRPr="005730C1">
              <w:rPr>
                <w:b/>
              </w:rPr>
              <w:t>Табличное умножение и деление</w:t>
            </w:r>
          </w:p>
          <w:p w:rsidR="00B26192" w:rsidRPr="005730C1" w:rsidRDefault="00B26192" w:rsidP="002C71D7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22548E" w:rsidP="002C71D7">
            <w:pPr>
              <w:tabs>
                <w:tab w:val="left" w:pos="1961"/>
              </w:tabs>
              <w:jc w:val="center"/>
            </w:pPr>
            <w:r>
              <w:t>2</w:t>
            </w:r>
            <w:r w:rsidR="00B26192">
              <w:t>6</w:t>
            </w:r>
          </w:p>
        </w:tc>
        <w:tc>
          <w:tcPr>
            <w:tcW w:w="2127" w:type="dxa"/>
          </w:tcPr>
          <w:p w:rsidR="00B26192" w:rsidRPr="005730C1" w:rsidRDefault="00B26192" w:rsidP="002C71D7"/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103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28.03.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2C71D7">
            <w:pPr>
              <w:jc w:val="both"/>
            </w:pPr>
            <w:r w:rsidRPr="005730C1">
              <w:t>Связь между компонентами и результатом действия умножения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Текущий.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104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29.03.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2C71D7">
            <w:pPr>
              <w:jc w:val="both"/>
            </w:pPr>
            <w:r w:rsidRPr="005730C1">
              <w:t>Приемы деления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Математический диктант.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105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31.03.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pPr>
              <w:jc w:val="both"/>
            </w:pPr>
            <w:r w:rsidRPr="005730C1">
              <w:t>Приемы умножения и деления на 10</w:t>
            </w:r>
          </w:p>
          <w:p w:rsidR="00B26192" w:rsidRPr="005730C1" w:rsidRDefault="00B26192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Текущий.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106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03.04.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2C71D7">
            <w:pPr>
              <w:jc w:val="both"/>
            </w:pPr>
            <w:r w:rsidRPr="005730C1">
              <w:t>Задачи с величинами: цена, количество, стоимость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Текущий.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107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04.04.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pPr>
              <w:jc w:val="both"/>
            </w:pPr>
            <w:r w:rsidRPr="005730C1">
              <w:t>Задачи на нахождение третьего слагаемого</w:t>
            </w:r>
          </w:p>
          <w:p w:rsidR="00B26192" w:rsidRPr="005730C1" w:rsidRDefault="00B26192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Фронтальный опрос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108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05.04.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2C71D7">
            <w:pPr>
              <w:jc w:val="both"/>
            </w:pPr>
            <w:r w:rsidRPr="005730C1">
              <w:t>Умножение числа 2 и на 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pPr>
              <w:jc w:val="center"/>
              <w:rPr>
                <w:b/>
              </w:rPr>
            </w:pPr>
          </w:p>
          <w:p w:rsidR="00B26192" w:rsidRPr="005730C1" w:rsidRDefault="00B26192" w:rsidP="002C71D7">
            <w:pPr>
              <w:jc w:val="center"/>
              <w:rPr>
                <w:b/>
                <w:color w:val="FF0000"/>
              </w:rPr>
            </w:pP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109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07.04.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pPr>
              <w:jc w:val="both"/>
            </w:pPr>
            <w:r w:rsidRPr="005730C1">
              <w:t xml:space="preserve">Табличное умножение и деление. </w:t>
            </w:r>
          </w:p>
          <w:p w:rsidR="00B26192" w:rsidRPr="005730C1" w:rsidRDefault="00B26192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Текущий.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lastRenderedPageBreak/>
              <w:t>110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10.04.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2C71D7">
            <w:pPr>
              <w:jc w:val="both"/>
            </w:pPr>
            <w:r w:rsidRPr="005730C1">
              <w:t>Приемы умножения числа 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 xml:space="preserve">Самостоятельная работа 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111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11.04.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B17707">
            <w:r>
              <w:t xml:space="preserve">Контрольная </w:t>
            </w:r>
            <w:r w:rsidRPr="005730C1">
              <w:t>работа</w:t>
            </w:r>
            <w:r>
              <w:t xml:space="preserve"> по теме «Умножение»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>
              <w:t>Итоговый контроль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112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12.04.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2C71D7">
            <w:pPr>
              <w:jc w:val="both"/>
            </w:pPr>
            <w:r>
              <w:t>Табличное умножение иделение</w:t>
            </w:r>
            <w:r w:rsidR="00D233B0"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761BBF">
            <w:r w:rsidRPr="005730C1">
              <w:t xml:space="preserve">Математический диктант 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113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14.04.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pPr>
              <w:jc w:val="both"/>
            </w:pPr>
            <w:r w:rsidRPr="005730C1">
              <w:t>Деление на 2</w:t>
            </w:r>
          </w:p>
          <w:p w:rsidR="00B26192" w:rsidRPr="005730C1" w:rsidRDefault="00B26192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Текущий.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114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17.04.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r w:rsidRPr="005730C1">
              <w:t>Что узнали.  Чему научились.</w:t>
            </w:r>
          </w:p>
          <w:p w:rsidR="00B26192" w:rsidRPr="005730C1" w:rsidRDefault="00B26192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Текущий.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115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18.04.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r w:rsidRPr="005730C1">
              <w:t>Умножение числа 3 и на 3</w:t>
            </w:r>
          </w:p>
          <w:p w:rsidR="00B26192" w:rsidRPr="005730C1" w:rsidRDefault="00B26192" w:rsidP="002C71D7"/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>
              <w:t>Текущий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116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19.04.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pPr>
              <w:jc w:val="both"/>
            </w:pPr>
            <w:r w:rsidRPr="005730C1">
              <w:t>Таблица умножения числа 3</w:t>
            </w:r>
          </w:p>
          <w:p w:rsidR="00B26192" w:rsidRPr="005730C1" w:rsidRDefault="00B26192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Индивидуальный.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117</w:t>
            </w:r>
          </w:p>
        </w:tc>
        <w:tc>
          <w:tcPr>
            <w:tcW w:w="945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21.04.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5352BB">
            <w:pPr>
              <w:jc w:val="both"/>
            </w:pPr>
            <w:r w:rsidRPr="005730C1">
              <w:t>Деление на 3.</w:t>
            </w:r>
          </w:p>
          <w:p w:rsidR="00B26192" w:rsidRPr="005730C1" w:rsidRDefault="00B26192" w:rsidP="005352BB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>
              <w:t xml:space="preserve">Текущий 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118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24.04.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5352BB">
            <w:pPr>
              <w:jc w:val="both"/>
            </w:pPr>
            <w:r w:rsidRPr="005730C1">
              <w:t>Деление на 3. Закрепление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Фронтальный опрос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119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25.04.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F84775">
            <w:pPr>
              <w:jc w:val="both"/>
            </w:pPr>
            <w:r w:rsidRPr="005730C1">
              <w:t>Устные приемы сложения и вычитания</w:t>
            </w:r>
            <w:r>
              <w:t>.</w:t>
            </w:r>
          </w:p>
          <w:p w:rsidR="00B26192" w:rsidRPr="005730C1" w:rsidRDefault="00B26192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r w:rsidRPr="005730C1">
              <w:t>Текущий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120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26.04.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F84775">
            <w:r w:rsidRPr="005730C1">
              <w:t>Письменные приемы сложения и вычитания</w:t>
            </w:r>
          </w:p>
          <w:p w:rsidR="00B26192" w:rsidRPr="005730C1" w:rsidRDefault="00B26192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pPr>
              <w:jc w:val="center"/>
            </w:pPr>
            <w:r w:rsidRPr="005730C1">
              <w:t>Фронтальная беседа.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121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28.04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B26192" w:rsidP="00F84775">
            <w:pPr>
              <w:jc w:val="both"/>
            </w:pPr>
            <w:r w:rsidRPr="005730C1">
              <w:t>Умножение и деление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FA4768" w:rsidP="002C71D7">
            <w:pPr>
              <w:jc w:val="center"/>
            </w:pPr>
            <w:r>
              <w:t>Фронтальный опрос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122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02.05.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F84775" w:rsidRDefault="00FA4768" w:rsidP="002C71D7">
            <w:r>
              <w:t>Умножение и деление.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FA4768" w:rsidP="00FA4768">
            <w:r>
              <w:t>Текущий контроль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123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03.05.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5730C1" w:rsidRDefault="00FA4768" w:rsidP="002C71D7">
            <w:r>
              <w:t>Контрольная работа.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FA4768" w:rsidP="00FA4768">
            <w:r>
              <w:t>Итоговый контроль.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124</w:t>
            </w:r>
          </w:p>
        </w:tc>
        <w:tc>
          <w:tcPr>
            <w:tcW w:w="945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05.05.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pPr>
              <w:jc w:val="both"/>
            </w:pPr>
            <w:r>
              <w:t>Таблица умножения и деления  числа 2</w:t>
            </w:r>
          </w:p>
          <w:p w:rsidR="00B26192" w:rsidRPr="005730C1" w:rsidRDefault="00B26192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 xml:space="preserve">Текущий 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125</w:t>
            </w:r>
          </w:p>
        </w:tc>
        <w:tc>
          <w:tcPr>
            <w:tcW w:w="945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10.05.</w:t>
            </w:r>
          </w:p>
        </w:tc>
        <w:tc>
          <w:tcPr>
            <w:tcW w:w="832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pPr>
              <w:jc w:val="both"/>
            </w:pPr>
            <w:r>
              <w:t>Таблица умножения и деления числа 3</w:t>
            </w:r>
          </w:p>
          <w:p w:rsidR="00B26192" w:rsidRDefault="00B26192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Текущий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  <w:r>
              <w:t>126</w:t>
            </w:r>
          </w:p>
        </w:tc>
        <w:tc>
          <w:tcPr>
            <w:tcW w:w="945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  <w:r>
              <w:t>12.05.</w:t>
            </w:r>
          </w:p>
        </w:tc>
        <w:tc>
          <w:tcPr>
            <w:tcW w:w="832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pPr>
              <w:jc w:val="both"/>
            </w:pPr>
            <w:r w:rsidRPr="00EC310C">
              <w:t>Решение задач</w:t>
            </w:r>
          </w:p>
          <w:p w:rsidR="00B26192" w:rsidRPr="00EC310C" w:rsidRDefault="00B26192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Текущий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  <w:r>
              <w:t>127</w:t>
            </w:r>
          </w:p>
        </w:tc>
        <w:tc>
          <w:tcPr>
            <w:tcW w:w="945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  <w:r>
              <w:t>15.05.</w:t>
            </w:r>
          </w:p>
        </w:tc>
        <w:tc>
          <w:tcPr>
            <w:tcW w:w="832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pPr>
              <w:jc w:val="both"/>
            </w:pPr>
            <w:r>
              <w:t>Письменные приемы сложения и вычитания</w:t>
            </w:r>
          </w:p>
          <w:p w:rsidR="00B26192" w:rsidRPr="00EC310C" w:rsidRDefault="00B26192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Фронтальная беседа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  <w:r>
              <w:t>128</w:t>
            </w:r>
          </w:p>
        </w:tc>
        <w:tc>
          <w:tcPr>
            <w:tcW w:w="945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  <w:r>
              <w:t>16.05.</w:t>
            </w:r>
          </w:p>
        </w:tc>
        <w:tc>
          <w:tcPr>
            <w:tcW w:w="832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pPr>
              <w:jc w:val="both"/>
            </w:pPr>
            <w:r>
              <w:t>Итоговая контрольная работа.</w:t>
            </w:r>
          </w:p>
          <w:p w:rsidR="00B26192" w:rsidRPr="00EC310C" w:rsidRDefault="00B26192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26192" w:rsidRPr="00EC310C" w:rsidRDefault="00B26192" w:rsidP="00B26192">
            <w:pPr>
              <w:tabs>
                <w:tab w:val="left" w:pos="1961"/>
              </w:tabs>
            </w:pPr>
            <w:r>
              <w:t>Итоговый контроль.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945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832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B26192" w:rsidRDefault="00B26192" w:rsidP="002C71D7">
            <w:pPr>
              <w:jc w:val="both"/>
              <w:rPr>
                <w:b/>
              </w:rPr>
            </w:pPr>
            <w:r w:rsidRPr="00B26192">
              <w:rPr>
                <w:b/>
              </w:rPr>
              <w:t>Повторение.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Default="0022548E" w:rsidP="002C71D7">
            <w:pPr>
              <w:tabs>
                <w:tab w:val="left" w:pos="1961"/>
              </w:tabs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B26192" w:rsidRDefault="00B26192" w:rsidP="00B26192">
            <w:pPr>
              <w:tabs>
                <w:tab w:val="left" w:pos="1961"/>
              </w:tabs>
            </w:pPr>
          </w:p>
        </w:tc>
      </w:tr>
      <w:tr w:rsidR="00B26192" w:rsidRPr="005730C1" w:rsidTr="00CE5813">
        <w:tc>
          <w:tcPr>
            <w:tcW w:w="723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  <w:r>
              <w:t>129</w:t>
            </w:r>
          </w:p>
        </w:tc>
        <w:tc>
          <w:tcPr>
            <w:tcW w:w="945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  <w:r>
              <w:t>17.05.</w:t>
            </w:r>
          </w:p>
        </w:tc>
        <w:tc>
          <w:tcPr>
            <w:tcW w:w="832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Pr="00EC310C" w:rsidRDefault="00B26192" w:rsidP="002C71D7">
            <w:pPr>
              <w:jc w:val="both"/>
            </w:pPr>
            <w:r>
              <w:t>Решение зада.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Фронтальная беседа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130</w:t>
            </w:r>
          </w:p>
        </w:tc>
        <w:tc>
          <w:tcPr>
            <w:tcW w:w="945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19.05.</w:t>
            </w:r>
          </w:p>
        </w:tc>
        <w:tc>
          <w:tcPr>
            <w:tcW w:w="832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501A5">
            <w:pPr>
              <w:jc w:val="both"/>
            </w:pPr>
            <w:r>
              <w:t>Письменные приемы сложения и вычитания</w:t>
            </w:r>
          </w:p>
          <w:p w:rsidR="00B26192" w:rsidRDefault="00B26192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Фронтальная беседа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131.</w:t>
            </w:r>
          </w:p>
        </w:tc>
        <w:tc>
          <w:tcPr>
            <w:tcW w:w="945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22.05.</w:t>
            </w:r>
          </w:p>
        </w:tc>
        <w:tc>
          <w:tcPr>
            <w:tcW w:w="832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pPr>
              <w:jc w:val="both"/>
            </w:pPr>
            <w:r>
              <w:t>Числа от 1 до 100.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Текущий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132</w:t>
            </w:r>
          </w:p>
        </w:tc>
        <w:tc>
          <w:tcPr>
            <w:tcW w:w="945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23.05.</w:t>
            </w:r>
          </w:p>
        </w:tc>
        <w:tc>
          <w:tcPr>
            <w:tcW w:w="832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pPr>
              <w:jc w:val="both"/>
            </w:pPr>
            <w:r>
              <w:t>Решение задач.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>
              <w:t>Текущий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133</w:t>
            </w:r>
          </w:p>
        </w:tc>
        <w:tc>
          <w:tcPr>
            <w:tcW w:w="945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24.05.</w:t>
            </w:r>
          </w:p>
        </w:tc>
        <w:tc>
          <w:tcPr>
            <w:tcW w:w="832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501A5">
            <w:pPr>
              <w:jc w:val="both"/>
            </w:pPr>
            <w:r>
              <w:t>Таблица умножения и деления  числа 2</w:t>
            </w:r>
          </w:p>
          <w:p w:rsidR="00B26192" w:rsidRDefault="00B26192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Фронтальная беседа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134</w:t>
            </w:r>
          </w:p>
        </w:tc>
        <w:tc>
          <w:tcPr>
            <w:tcW w:w="945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26.05.</w:t>
            </w:r>
          </w:p>
        </w:tc>
        <w:tc>
          <w:tcPr>
            <w:tcW w:w="832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501A5">
            <w:pPr>
              <w:jc w:val="both"/>
            </w:pPr>
            <w:r>
              <w:t>Таблица умножения и деления числа 3</w:t>
            </w:r>
          </w:p>
          <w:p w:rsidR="00B26192" w:rsidRDefault="00B26192" w:rsidP="002C71D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  <w:r w:rsidRPr="005730C1">
              <w:t>Фронтальная беседа</w:t>
            </w:r>
          </w:p>
        </w:tc>
      </w:tr>
      <w:tr w:rsidR="00B26192" w:rsidRPr="005730C1" w:rsidTr="00CE5813">
        <w:tc>
          <w:tcPr>
            <w:tcW w:w="723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135</w:t>
            </w:r>
          </w:p>
        </w:tc>
        <w:tc>
          <w:tcPr>
            <w:tcW w:w="945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29.05.</w:t>
            </w:r>
          </w:p>
        </w:tc>
        <w:tc>
          <w:tcPr>
            <w:tcW w:w="832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pPr>
              <w:jc w:val="both"/>
            </w:pPr>
            <w:r>
              <w:t>Что узнали, чему научились.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</w:tr>
      <w:tr w:rsidR="00B26192" w:rsidRPr="005730C1" w:rsidTr="00CE5813">
        <w:tc>
          <w:tcPr>
            <w:tcW w:w="723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136.</w:t>
            </w:r>
          </w:p>
        </w:tc>
        <w:tc>
          <w:tcPr>
            <w:tcW w:w="945" w:type="dxa"/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30.05.</w:t>
            </w:r>
          </w:p>
        </w:tc>
        <w:tc>
          <w:tcPr>
            <w:tcW w:w="832" w:type="dxa"/>
          </w:tcPr>
          <w:p w:rsidR="00B26192" w:rsidRPr="00EC310C" w:rsidRDefault="00B26192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4271" w:type="dxa"/>
            <w:tcBorders>
              <w:right w:val="single" w:sz="4" w:space="0" w:color="auto"/>
            </w:tcBorders>
          </w:tcPr>
          <w:p w:rsidR="00B26192" w:rsidRDefault="00B26192" w:rsidP="002C71D7">
            <w:pPr>
              <w:jc w:val="both"/>
            </w:pPr>
            <w:r>
              <w:t>Обобщающий урок.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6192" w:rsidRDefault="00B26192" w:rsidP="002C71D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26192" w:rsidRPr="005730C1" w:rsidRDefault="00B26192" w:rsidP="002C71D7">
            <w:pPr>
              <w:tabs>
                <w:tab w:val="left" w:pos="1961"/>
              </w:tabs>
              <w:jc w:val="center"/>
            </w:pPr>
          </w:p>
        </w:tc>
      </w:tr>
      <w:tr w:rsidR="00D233B0" w:rsidRPr="005730C1" w:rsidTr="005246D9">
        <w:tc>
          <w:tcPr>
            <w:tcW w:w="9606" w:type="dxa"/>
            <w:gridSpan w:val="6"/>
          </w:tcPr>
          <w:p w:rsidR="00D233B0" w:rsidRPr="005730C1" w:rsidRDefault="00D233B0" w:rsidP="00D233B0">
            <w:pPr>
              <w:jc w:val="center"/>
            </w:pPr>
            <w:r w:rsidRPr="005730C1">
              <w:rPr>
                <w:b/>
              </w:rPr>
              <w:t>Итого</w:t>
            </w:r>
            <w:r>
              <w:rPr>
                <w:b/>
              </w:rPr>
              <w:t>:</w:t>
            </w:r>
            <w:r w:rsidRPr="00D233B0">
              <w:rPr>
                <w:b/>
              </w:rPr>
              <w:t>136</w:t>
            </w:r>
            <w:r>
              <w:rPr>
                <w:b/>
              </w:rPr>
              <w:t xml:space="preserve"> часов.</w:t>
            </w:r>
          </w:p>
        </w:tc>
      </w:tr>
    </w:tbl>
    <w:p w:rsidR="007669FF" w:rsidRDefault="007669FF" w:rsidP="00D220C5">
      <w:pPr>
        <w:tabs>
          <w:tab w:val="left" w:pos="1961"/>
        </w:tabs>
      </w:pPr>
    </w:p>
    <w:p w:rsidR="007669FF" w:rsidRDefault="007669FF"/>
    <w:sectPr w:rsidR="007669FF" w:rsidSect="00FD7F66">
      <w:footerReference w:type="default" r:id="rId8"/>
      <w:footerReference w:type="firs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EC8" w:rsidRDefault="00121EC8" w:rsidP="00761BBF">
      <w:r>
        <w:separator/>
      </w:r>
    </w:p>
  </w:endnote>
  <w:endnote w:type="continuationSeparator" w:id="1">
    <w:p w:rsidR="00121EC8" w:rsidRDefault="00121EC8" w:rsidP="0076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92" w:rsidRDefault="000538C5">
    <w:pPr>
      <w:pStyle w:val="ac"/>
      <w:jc w:val="center"/>
    </w:pPr>
    <w:r>
      <w:fldChar w:fldCharType="begin"/>
    </w:r>
    <w:r w:rsidR="002121C7">
      <w:instrText xml:space="preserve"> PAGE   \* MERGEFORMAT </w:instrText>
    </w:r>
    <w:r>
      <w:fldChar w:fldCharType="separate"/>
    </w:r>
    <w:r w:rsidR="00581974">
      <w:rPr>
        <w:noProof/>
      </w:rPr>
      <w:t>7</w:t>
    </w:r>
    <w:r>
      <w:rPr>
        <w:noProof/>
      </w:rPr>
      <w:fldChar w:fldCharType="end"/>
    </w:r>
  </w:p>
  <w:p w:rsidR="00B26192" w:rsidRDefault="00B2619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92" w:rsidRDefault="00B261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EC8" w:rsidRDefault="00121EC8" w:rsidP="00761BBF">
      <w:r>
        <w:separator/>
      </w:r>
    </w:p>
  </w:footnote>
  <w:footnote w:type="continuationSeparator" w:id="1">
    <w:p w:rsidR="00121EC8" w:rsidRDefault="00121EC8" w:rsidP="00761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041BD9"/>
    <w:multiLevelType w:val="hybridMultilevel"/>
    <w:tmpl w:val="FC1A22A4"/>
    <w:lvl w:ilvl="0" w:tplc="4E2C83F4">
      <w:start w:val="1"/>
      <w:numFmt w:val="bullet"/>
      <w:lvlText w:val="-"/>
      <w:lvlJc w:val="left"/>
      <w:pPr>
        <w:ind w:left="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EFE8E7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B4B16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D895A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4C092B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2434F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96ACD9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B90BC8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0E4997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0B7D6DB6"/>
    <w:multiLevelType w:val="multilevel"/>
    <w:tmpl w:val="6E32F85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C8461A7"/>
    <w:multiLevelType w:val="multilevel"/>
    <w:tmpl w:val="1E4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515216"/>
    <w:multiLevelType w:val="multilevel"/>
    <w:tmpl w:val="C2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102F2C"/>
    <w:multiLevelType w:val="hybridMultilevel"/>
    <w:tmpl w:val="C13481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7117DB"/>
    <w:multiLevelType w:val="multilevel"/>
    <w:tmpl w:val="C826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6016520"/>
    <w:multiLevelType w:val="hybridMultilevel"/>
    <w:tmpl w:val="7E143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74CC6"/>
    <w:multiLevelType w:val="hybridMultilevel"/>
    <w:tmpl w:val="24DEC856"/>
    <w:lvl w:ilvl="0" w:tplc="11FEABEC">
      <w:start w:val="2"/>
      <w:numFmt w:val="decimal"/>
      <w:lvlText w:val="%1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9AD8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149B1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70CE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2C34C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58889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48E97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043C3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58AAA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19E63858"/>
    <w:multiLevelType w:val="multilevel"/>
    <w:tmpl w:val="A7A276C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625E3A"/>
    <w:multiLevelType w:val="hybridMultilevel"/>
    <w:tmpl w:val="26EA2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021DC"/>
    <w:multiLevelType w:val="multilevel"/>
    <w:tmpl w:val="7600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D096BCC"/>
    <w:multiLevelType w:val="multilevel"/>
    <w:tmpl w:val="599C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F65937"/>
    <w:multiLevelType w:val="hybridMultilevel"/>
    <w:tmpl w:val="BAF6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203C8C"/>
    <w:multiLevelType w:val="hybridMultilevel"/>
    <w:tmpl w:val="F5FA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3000E9"/>
    <w:multiLevelType w:val="hybridMultilevel"/>
    <w:tmpl w:val="0DF027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238D9"/>
    <w:multiLevelType w:val="hybridMultilevel"/>
    <w:tmpl w:val="317C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75749"/>
    <w:multiLevelType w:val="hybridMultilevel"/>
    <w:tmpl w:val="8218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DC351A"/>
    <w:multiLevelType w:val="multilevel"/>
    <w:tmpl w:val="A60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CC285B"/>
    <w:multiLevelType w:val="multilevel"/>
    <w:tmpl w:val="C6202DF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FE395C"/>
    <w:multiLevelType w:val="hybridMultilevel"/>
    <w:tmpl w:val="8A18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33AAE"/>
    <w:multiLevelType w:val="hybridMultilevel"/>
    <w:tmpl w:val="CB4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E556A7"/>
    <w:multiLevelType w:val="multilevel"/>
    <w:tmpl w:val="2CE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39"/>
  </w:num>
  <w:num w:numId="5">
    <w:abstractNumId w:val="12"/>
  </w:num>
  <w:num w:numId="6">
    <w:abstractNumId w:val="22"/>
  </w:num>
  <w:num w:numId="7">
    <w:abstractNumId w:val="9"/>
  </w:num>
  <w:num w:numId="8">
    <w:abstractNumId w:val="41"/>
  </w:num>
  <w:num w:numId="9">
    <w:abstractNumId w:val="8"/>
  </w:num>
  <w:num w:numId="10">
    <w:abstractNumId w:val="15"/>
  </w:num>
  <w:num w:numId="11">
    <w:abstractNumId w:val="46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0"/>
  </w:num>
  <w:num w:numId="16">
    <w:abstractNumId w:val="34"/>
  </w:num>
  <w:num w:numId="17">
    <w:abstractNumId w:val="29"/>
  </w:num>
  <w:num w:numId="18">
    <w:abstractNumId w:val="6"/>
  </w:num>
  <w:num w:numId="19">
    <w:abstractNumId w:val="24"/>
  </w:num>
  <w:num w:numId="20">
    <w:abstractNumId w:val="43"/>
  </w:num>
  <w:num w:numId="21">
    <w:abstractNumId w:val="36"/>
  </w:num>
  <w:num w:numId="22">
    <w:abstractNumId w:val="44"/>
  </w:num>
  <w:num w:numId="23">
    <w:abstractNumId w:val="28"/>
  </w:num>
  <w:num w:numId="24">
    <w:abstractNumId w:val="33"/>
  </w:num>
  <w:num w:numId="25">
    <w:abstractNumId w:val="31"/>
  </w:num>
  <w:num w:numId="26">
    <w:abstractNumId w:val="13"/>
  </w:num>
  <w:num w:numId="27">
    <w:abstractNumId w:val="20"/>
  </w:num>
  <w:num w:numId="28">
    <w:abstractNumId w:val="32"/>
  </w:num>
  <w:num w:numId="29">
    <w:abstractNumId w:val="11"/>
  </w:num>
  <w:num w:numId="30">
    <w:abstractNumId w:val="7"/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9FF"/>
    <w:rsid w:val="00016904"/>
    <w:rsid w:val="0003195F"/>
    <w:rsid w:val="00043F8C"/>
    <w:rsid w:val="0004668C"/>
    <w:rsid w:val="000538C5"/>
    <w:rsid w:val="0006050F"/>
    <w:rsid w:val="00096833"/>
    <w:rsid w:val="000A0252"/>
    <w:rsid w:val="00121EC8"/>
    <w:rsid w:val="00127F61"/>
    <w:rsid w:val="00136466"/>
    <w:rsid w:val="001833D8"/>
    <w:rsid w:val="001B281C"/>
    <w:rsid w:val="001C72D0"/>
    <w:rsid w:val="002121C7"/>
    <w:rsid w:val="0022471C"/>
    <w:rsid w:val="0022548E"/>
    <w:rsid w:val="00235215"/>
    <w:rsid w:val="00237F2C"/>
    <w:rsid w:val="002501A5"/>
    <w:rsid w:val="002542A0"/>
    <w:rsid w:val="0027244E"/>
    <w:rsid w:val="002958CA"/>
    <w:rsid w:val="002C71D7"/>
    <w:rsid w:val="002D4192"/>
    <w:rsid w:val="002D5410"/>
    <w:rsid w:val="002E05B9"/>
    <w:rsid w:val="00472795"/>
    <w:rsid w:val="004835FF"/>
    <w:rsid w:val="004A06FF"/>
    <w:rsid w:val="005064FE"/>
    <w:rsid w:val="005352BB"/>
    <w:rsid w:val="00552E4E"/>
    <w:rsid w:val="00564372"/>
    <w:rsid w:val="00573C2E"/>
    <w:rsid w:val="00581974"/>
    <w:rsid w:val="00591602"/>
    <w:rsid w:val="005D6FF3"/>
    <w:rsid w:val="00602010"/>
    <w:rsid w:val="00622845"/>
    <w:rsid w:val="00657EB4"/>
    <w:rsid w:val="006F43FD"/>
    <w:rsid w:val="00761BBF"/>
    <w:rsid w:val="007669FF"/>
    <w:rsid w:val="00790759"/>
    <w:rsid w:val="007E3038"/>
    <w:rsid w:val="00800BA9"/>
    <w:rsid w:val="00821A11"/>
    <w:rsid w:val="00830EA5"/>
    <w:rsid w:val="008A0952"/>
    <w:rsid w:val="008E131F"/>
    <w:rsid w:val="00902742"/>
    <w:rsid w:val="00956235"/>
    <w:rsid w:val="009D6B2E"/>
    <w:rsid w:val="009E1E8C"/>
    <w:rsid w:val="009F116C"/>
    <w:rsid w:val="00A204A5"/>
    <w:rsid w:val="00A27B68"/>
    <w:rsid w:val="00A474B5"/>
    <w:rsid w:val="00A5032D"/>
    <w:rsid w:val="00AA647E"/>
    <w:rsid w:val="00B17707"/>
    <w:rsid w:val="00B219F8"/>
    <w:rsid w:val="00B26192"/>
    <w:rsid w:val="00B26EFB"/>
    <w:rsid w:val="00B7482F"/>
    <w:rsid w:val="00BB726E"/>
    <w:rsid w:val="00BF4821"/>
    <w:rsid w:val="00C2701D"/>
    <w:rsid w:val="00C849BC"/>
    <w:rsid w:val="00CC7DAA"/>
    <w:rsid w:val="00CE5813"/>
    <w:rsid w:val="00CF6ED8"/>
    <w:rsid w:val="00D0534C"/>
    <w:rsid w:val="00D153F8"/>
    <w:rsid w:val="00D20861"/>
    <w:rsid w:val="00D220C5"/>
    <w:rsid w:val="00D233B0"/>
    <w:rsid w:val="00D95ED1"/>
    <w:rsid w:val="00DE65A8"/>
    <w:rsid w:val="00E071E7"/>
    <w:rsid w:val="00E34864"/>
    <w:rsid w:val="00E828B9"/>
    <w:rsid w:val="00E879F6"/>
    <w:rsid w:val="00E9345A"/>
    <w:rsid w:val="00EC310C"/>
    <w:rsid w:val="00EC5A83"/>
    <w:rsid w:val="00EE0174"/>
    <w:rsid w:val="00F201A4"/>
    <w:rsid w:val="00F84775"/>
    <w:rsid w:val="00F97BBF"/>
    <w:rsid w:val="00FA4768"/>
    <w:rsid w:val="00FD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669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669FF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9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9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6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66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69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69FF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669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66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669F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669FF"/>
  </w:style>
  <w:style w:type="character" w:customStyle="1" w:styleId="apple-converted-space">
    <w:name w:val="apple-converted-space"/>
    <w:basedOn w:val="a0"/>
    <w:rsid w:val="007669FF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7669FF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7669FF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7669FF"/>
    <w:pPr>
      <w:spacing w:before="100" w:beforeAutospacing="1" w:after="100" w:afterAutospacing="1"/>
    </w:pPr>
  </w:style>
  <w:style w:type="character" w:styleId="a8">
    <w:name w:val="Strong"/>
    <w:basedOn w:val="a0"/>
    <w:qFormat/>
    <w:rsid w:val="007669FF"/>
    <w:rPr>
      <w:b/>
      <w:bCs/>
    </w:rPr>
  </w:style>
  <w:style w:type="paragraph" w:styleId="a9">
    <w:name w:val="List Paragraph"/>
    <w:basedOn w:val="a"/>
    <w:uiPriority w:val="34"/>
    <w:qFormat/>
    <w:rsid w:val="007669FF"/>
    <w:pPr>
      <w:ind w:left="720"/>
      <w:contextualSpacing/>
    </w:pPr>
  </w:style>
  <w:style w:type="paragraph" w:styleId="aa">
    <w:name w:val="header"/>
    <w:basedOn w:val="a"/>
    <w:link w:val="ab"/>
    <w:rsid w:val="007669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6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669F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669FF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7669F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7669FF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669FF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9FF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7669FF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69FF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7669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7669F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7669FF"/>
    <w:rPr>
      <w:rFonts w:cs="Arial"/>
      <w:color w:val="000000"/>
      <w:sz w:val="20"/>
      <w:szCs w:val="20"/>
    </w:rPr>
  </w:style>
  <w:style w:type="character" w:customStyle="1" w:styleId="Heading">
    <w:name w:val="Heading"/>
    <w:rsid w:val="007669FF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7669FF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7669FF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7669FF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7669FF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7669F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7669FF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7669FF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7669FF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7669FF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7669FF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7669FF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7669FF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7669FF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7669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7669FF"/>
    <w:rPr>
      <w:sz w:val="24"/>
      <w:szCs w:val="24"/>
      <w:lang w:bidi="ar-SA"/>
    </w:rPr>
  </w:style>
  <w:style w:type="character" w:styleId="af6">
    <w:name w:val="Hyperlink"/>
    <w:rsid w:val="007669FF"/>
    <w:rPr>
      <w:color w:val="0000FF"/>
      <w:u w:val="single"/>
    </w:rPr>
  </w:style>
  <w:style w:type="character" w:styleId="af7">
    <w:name w:val="Emphasis"/>
    <w:qFormat/>
    <w:rsid w:val="007669FF"/>
    <w:rPr>
      <w:i/>
      <w:iCs/>
    </w:rPr>
  </w:style>
  <w:style w:type="paragraph" w:customStyle="1" w:styleId="14">
    <w:name w:val="Продолжение списка1"/>
    <w:basedOn w:val="a"/>
    <w:rsid w:val="007669FF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7669F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7669FF"/>
    <w:rPr>
      <w:vertAlign w:val="superscript"/>
    </w:rPr>
  </w:style>
  <w:style w:type="paragraph" w:styleId="af9">
    <w:name w:val="footnote text"/>
    <w:basedOn w:val="a"/>
    <w:link w:val="afa"/>
    <w:rsid w:val="007669FF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7669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7669FF"/>
  </w:style>
  <w:style w:type="paragraph" w:styleId="afb">
    <w:name w:val="Body Text Indent"/>
    <w:basedOn w:val="a"/>
    <w:link w:val="afc"/>
    <w:rsid w:val="007669F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7669FF"/>
    <w:rPr>
      <w:rFonts w:ascii="Calibri" w:eastAsia="Calibri" w:hAnsi="Calibri" w:cs="Times New Roman"/>
    </w:rPr>
  </w:style>
  <w:style w:type="character" w:styleId="afd">
    <w:name w:val="page number"/>
    <w:basedOn w:val="a0"/>
    <w:rsid w:val="007669FF"/>
  </w:style>
  <w:style w:type="paragraph" w:customStyle="1" w:styleId="afe">
    <w:name w:val="[Основной абзац]"/>
    <w:basedOn w:val="a"/>
    <w:rsid w:val="007669F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7669FF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7669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7669FF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766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7669FF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766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7669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669FF"/>
  </w:style>
  <w:style w:type="paragraph" w:customStyle="1" w:styleId="c7">
    <w:name w:val="c7"/>
    <w:basedOn w:val="a"/>
    <w:rsid w:val="007669FF"/>
    <w:pPr>
      <w:spacing w:before="100" w:beforeAutospacing="1" w:after="100" w:afterAutospacing="1"/>
    </w:pPr>
  </w:style>
  <w:style w:type="character" w:customStyle="1" w:styleId="c8">
    <w:name w:val="c8"/>
    <w:basedOn w:val="a0"/>
    <w:rsid w:val="007669FF"/>
  </w:style>
  <w:style w:type="paragraph" w:customStyle="1" w:styleId="c16">
    <w:name w:val="c16"/>
    <w:basedOn w:val="a"/>
    <w:rsid w:val="007669FF"/>
    <w:pPr>
      <w:spacing w:before="100" w:beforeAutospacing="1" w:after="100" w:afterAutospacing="1"/>
    </w:pPr>
  </w:style>
  <w:style w:type="character" w:customStyle="1" w:styleId="c26">
    <w:name w:val="c26"/>
    <w:basedOn w:val="a0"/>
    <w:rsid w:val="007669FF"/>
  </w:style>
  <w:style w:type="character" w:customStyle="1" w:styleId="c0">
    <w:name w:val="c0"/>
    <w:basedOn w:val="a0"/>
    <w:rsid w:val="007669FF"/>
  </w:style>
  <w:style w:type="paragraph" w:styleId="24">
    <w:name w:val="Body Text Indent 2"/>
    <w:basedOn w:val="a"/>
    <w:link w:val="25"/>
    <w:uiPriority w:val="99"/>
    <w:semiHidden/>
    <w:unhideWhenUsed/>
    <w:rsid w:val="007669F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669FF"/>
  </w:style>
  <w:style w:type="character" w:customStyle="1" w:styleId="c13">
    <w:name w:val="c13"/>
    <w:basedOn w:val="a0"/>
    <w:rsid w:val="007669FF"/>
  </w:style>
  <w:style w:type="paragraph" w:customStyle="1" w:styleId="c4">
    <w:name w:val="c4"/>
    <w:basedOn w:val="a"/>
    <w:rsid w:val="007669FF"/>
    <w:pPr>
      <w:spacing w:before="100" w:beforeAutospacing="1" w:after="100" w:afterAutospacing="1"/>
    </w:pPr>
  </w:style>
  <w:style w:type="paragraph" w:customStyle="1" w:styleId="Zag2">
    <w:name w:val="Zag_2"/>
    <w:basedOn w:val="a"/>
    <w:rsid w:val="007669F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7669FF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7669F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f2">
    <w:name w:val="Новый"/>
    <w:basedOn w:val="a"/>
    <w:rsid w:val="007669FF"/>
    <w:pPr>
      <w:spacing w:line="360" w:lineRule="auto"/>
      <w:ind w:firstLine="454"/>
      <w:jc w:val="both"/>
    </w:pPr>
    <w:rPr>
      <w:sz w:val="28"/>
    </w:rPr>
  </w:style>
  <w:style w:type="character" w:customStyle="1" w:styleId="9pt">
    <w:name w:val="Основной текст + 9 pt"/>
    <w:basedOn w:val="af0"/>
    <w:rsid w:val="007669FF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766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7669FF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7669FF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7669FF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7669FF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669FF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766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766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7669F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3">
    <w:name w:val="Колонтитул"/>
    <w:basedOn w:val="a"/>
    <w:rsid w:val="007669FF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766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766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7669FF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7669FF"/>
  </w:style>
  <w:style w:type="paragraph" w:customStyle="1" w:styleId="c12">
    <w:name w:val="c12"/>
    <w:basedOn w:val="a"/>
    <w:rsid w:val="007669FF"/>
    <w:pPr>
      <w:spacing w:before="100" w:beforeAutospacing="1" w:after="100" w:afterAutospacing="1"/>
    </w:pPr>
  </w:style>
  <w:style w:type="paragraph" w:customStyle="1" w:styleId="c6">
    <w:name w:val="c6"/>
    <w:basedOn w:val="a"/>
    <w:rsid w:val="007669FF"/>
    <w:pPr>
      <w:spacing w:before="100" w:beforeAutospacing="1" w:after="100" w:afterAutospacing="1"/>
    </w:pPr>
  </w:style>
  <w:style w:type="character" w:customStyle="1" w:styleId="c3">
    <w:name w:val="c3"/>
    <w:basedOn w:val="a0"/>
    <w:rsid w:val="007669FF"/>
  </w:style>
  <w:style w:type="paragraph" w:customStyle="1" w:styleId="c15">
    <w:name w:val="c15"/>
    <w:basedOn w:val="a"/>
    <w:rsid w:val="007669FF"/>
    <w:pPr>
      <w:spacing w:before="100" w:beforeAutospacing="1" w:after="100" w:afterAutospacing="1"/>
    </w:pPr>
  </w:style>
  <w:style w:type="paragraph" w:customStyle="1" w:styleId="body">
    <w:name w:val="body"/>
    <w:basedOn w:val="a"/>
    <w:rsid w:val="007669FF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7669FF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7669FF"/>
  </w:style>
  <w:style w:type="character" w:customStyle="1" w:styleId="51">
    <w:name w:val="Основной текст + Полужирный5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7669F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7669FF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7669FF"/>
  </w:style>
  <w:style w:type="character" w:customStyle="1" w:styleId="FontStyle31">
    <w:name w:val="Font Style31"/>
    <w:rsid w:val="007669FF"/>
    <w:rPr>
      <w:rFonts w:ascii="Times New Roman" w:hAnsi="Times New Roman" w:cs="Times New Roman"/>
      <w:sz w:val="28"/>
      <w:szCs w:val="28"/>
    </w:rPr>
  </w:style>
  <w:style w:type="paragraph" w:customStyle="1" w:styleId="aff4">
    <w:name w:val="Знак"/>
    <w:basedOn w:val="a"/>
    <w:rsid w:val="007669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7669FF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7669FF"/>
    <w:pPr>
      <w:ind w:left="720"/>
      <w:contextualSpacing/>
    </w:pPr>
  </w:style>
  <w:style w:type="character" w:customStyle="1" w:styleId="c9">
    <w:name w:val="c9"/>
    <w:basedOn w:val="a0"/>
    <w:rsid w:val="007669FF"/>
  </w:style>
  <w:style w:type="paragraph" w:customStyle="1" w:styleId="Style3">
    <w:name w:val="Style3"/>
    <w:basedOn w:val="a"/>
    <w:rsid w:val="007669FF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7669F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7669F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7669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7669F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7669F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7669F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669FF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7669FF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7669FF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7669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669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7669F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766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rsid w:val="00766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64">
    <w:name w:val="Font Style64"/>
    <w:rsid w:val="007669F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7669FF"/>
    <w:rPr>
      <w:rFonts w:ascii="Times New Roman" w:hAnsi="Times New Roman" w:cs="Times New Roman"/>
      <w:sz w:val="22"/>
      <w:szCs w:val="22"/>
    </w:rPr>
  </w:style>
  <w:style w:type="character" w:customStyle="1" w:styleId="c35">
    <w:name w:val="c35"/>
    <w:basedOn w:val="a0"/>
    <w:rsid w:val="007669FF"/>
  </w:style>
  <w:style w:type="character" w:customStyle="1" w:styleId="2Arial105pt">
    <w:name w:val="Основной текст (2) + Arial;10;5 pt;Полужирный"/>
    <w:basedOn w:val="a0"/>
    <w:rsid w:val="007669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766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7669FF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7669F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7669FF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7669FF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35">
    <w:name w:val="Заголовок 3+"/>
    <w:basedOn w:val="a"/>
    <w:rsid w:val="00657EB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0798-33C5-4BAC-B7F8-A9D556BE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5277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</dc:creator>
  <cp:lastModifiedBy>S5</cp:lastModifiedBy>
  <cp:revision>24</cp:revision>
  <cp:lastPrinted>2022-08-30T09:35:00Z</cp:lastPrinted>
  <dcterms:created xsi:type="dcterms:W3CDTF">2021-08-06T09:10:00Z</dcterms:created>
  <dcterms:modified xsi:type="dcterms:W3CDTF">2022-09-04T10:21:00Z</dcterms:modified>
</cp:coreProperties>
</file>